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D7E84">
      <w:pPr>
        <w:overflowPunct/>
        <w:jc w:val="left"/>
        <w:textAlignment w:val="auto"/>
        <w:rPr>
          <w:b/>
          <w:bCs/>
        </w:rPr>
      </w:pPr>
    </w:p>
    <w:p w14:paraId="292F3E47">
      <w:pPr>
        <w:overflowPunct/>
        <w:jc w:val="both"/>
        <w:textAlignment w:val="auto"/>
        <w:rPr>
          <w:b/>
          <w:bCs/>
          <w:highlight w:val="yellow"/>
        </w:rPr>
      </w:pPr>
      <w:r>
        <w:rPr>
          <w:rFonts w:hint="eastAsia"/>
          <w:b/>
          <w:bCs/>
          <w:i w:val="0"/>
          <w:sz w:val="21"/>
          <w:highlight w:val="yellow"/>
          <w:u w:val="none"/>
          <w:lang w:eastAsia="zh-CN"/>
        </w:rPr>
        <w:t>《世界末了与再创造》</w:t>
      </w:r>
    </w:p>
    <w:p w14:paraId="1A5E592B">
      <w:pPr>
        <w:overflowPunct/>
        <w:jc w:val="left"/>
        <w:textAlignment w:val="auto"/>
        <w:rPr>
          <w:rFonts w:hint="default" w:eastAsia="宋体"/>
          <w:b/>
          <w:bCs/>
          <w:color w:val="0070C0"/>
          <w:lang w:val="en-US" w:eastAsia="zh-CN"/>
        </w:rPr>
      </w:pPr>
      <w:r>
        <w:rPr>
          <w:rFonts w:hint="eastAsia"/>
          <w:b/>
          <w:bCs/>
          <w:color w:val="0070C0"/>
          <w:lang w:val="en-US" w:eastAsia="zh-CN"/>
        </w:rPr>
        <w:t>思考：</w:t>
      </w:r>
      <w:bookmarkStart w:id="0" w:name="_GoBack"/>
      <w:bookmarkEnd w:id="0"/>
    </w:p>
    <w:p w14:paraId="1C9AFE6F">
      <w:pPr>
        <w:overflowPunct/>
        <w:jc w:val="left"/>
        <w:textAlignment w:val="auto"/>
        <w:rPr>
          <w:rFonts w:hint="eastAsia"/>
          <w:b/>
          <w:bCs/>
          <w:i w:val="0"/>
          <w:color w:val="0070C0"/>
          <w:sz w:val="21"/>
          <w:u w:val="none"/>
          <w:lang w:eastAsia="zh-CN"/>
        </w:rPr>
      </w:pPr>
      <w:r>
        <w:rPr>
          <w:rFonts w:hint="eastAsia"/>
          <w:b/>
          <w:bCs/>
          <w:i w:val="0"/>
          <w:color w:val="0070C0"/>
          <w:sz w:val="21"/>
          <w:u w:val="none"/>
          <w:lang w:eastAsia="zh-CN"/>
        </w:rPr>
        <w:t>1. 世界结束的理由与结束的时候？</w:t>
      </w:r>
    </w:p>
    <w:p w14:paraId="41FC8146">
      <w:pPr>
        <w:overflowPunct/>
        <w:jc w:val="left"/>
        <w:textAlignment w:val="auto"/>
        <w:rPr>
          <w:rFonts w:hint="default"/>
          <w:b/>
          <w:bCs/>
          <w:i w:val="0"/>
          <w:color w:val="0070C0"/>
          <w:sz w:val="21"/>
          <w:u w:val="none"/>
          <w:lang w:val="en-US" w:eastAsia="zh-CN"/>
        </w:rPr>
      </w:pPr>
      <w:r>
        <w:rPr>
          <w:rFonts w:hint="eastAsia"/>
          <w:b/>
          <w:bCs/>
          <w:i w:val="0"/>
          <w:color w:val="0070C0"/>
          <w:sz w:val="21"/>
          <w:u w:val="none"/>
          <w:lang w:eastAsia="zh-CN"/>
        </w:rPr>
        <w:t>2. 结束的世界与再创造的神的国度</w:t>
      </w:r>
      <w:r>
        <w:rPr>
          <w:rFonts w:hint="eastAsia"/>
          <w:b/>
          <w:bCs/>
          <w:i w:val="0"/>
          <w:color w:val="0070C0"/>
          <w:sz w:val="21"/>
          <w:u w:val="none"/>
          <w:lang w:val="en-US" w:eastAsia="zh-CN"/>
        </w:rPr>
        <w:t>是哪里？</w:t>
      </w:r>
    </w:p>
    <w:p w14:paraId="4DC5E7DF">
      <w:pPr>
        <w:overflowPunct/>
        <w:jc w:val="left"/>
        <w:textAlignment w:val="auto"/>
        <w:rPr>
          <w:rFonts w:hint="default"/>
          <w:b/>
          <w:bCs/>
          <w:i w:val="0"/>
          <w:color w:val="0070C0"/>
          <w:sz w:val="21"/>
          <w:u w:val="none"/>
          <w:lang w:val="en-US" w:eastAsia="zh-CN"/>
        </w:rPr>
      </w:pPr>
      <w:r>
        <w:rPr>
          <w:rFonts w:hint="eastAsia"/>
          <w:b/>
          <w:bCs/>
          <w:i w:val="0"/>
          <w:color w:val="0070C0"/>
          <w:sz w:val="21"/>
          <w:u w:val="none"/>
          <w:lang w:eastAsia="zh-CN"/>
        </w:rPr>
        <w:t>3. 再创造完成后如同挪亚时，罗得时的审判，</w:t>
      </w:r>
      <w:r>
        <w:rPr>
          <w:rFonts w:hint="eastAsia"/>
          <w:b/>
          <w:bCs/>
          <w:i w:val="0"/>
          <w:color w:val="0070C0"/>
          <w:sz w:val="21"/>
          <w:u w:val="none"/>
          <w:lang w:val="en-US" w:eastAsia="zh-CN"/>
        </w:rPr>
        <w:t>我们应该归向哪里？</w:t>
      </w:r>
    </w:p>
    <w:p w14:paraId="770BE562">
      <w:pPr>
        <w:overflowPunct/>
        <w:jc w:val="left"/>
        <w:textAlignment w:val="auto"/>
        <w:rPr>
          <w:rFonts w:hint="eastAsia"/>
          <w:b/>
          <w:bCs/>
          <w:i w:val="0"/>
          <w:color w:val="0070C0"/>
          <w:sz w:val="21"/>
          <w:u w:val="none"/>
          <w:lang w:eastAsia="zh-CN"/>
        </w:rPr>
      </w:pPr>
    </w:p>
    <w:p w14:paraId="465A0F3D">
      <w:pPr>
        <w:numPr>
          <w:ilvl w:val="0"/>
          <w:numId w:val="0"/>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1.</w:t>
      </w:r>
      <w:r>
        <w:rPr>
          <w:rFonts w:hint="eastAsia" w:ascii="宋体" w:hAnsi="宋体" w:eastAsia="宋体" w:cs="宋体"/>
          <w:b/>
          <w:bCs/>
          <w:i w:val="0"/>
          <w:sz w:val="21"/>
          <w:highlight w:val="none"/>
          <w:u w:val="none"/>
          <w:lang w:eastAsia="zh-CN"/>
        </w:rPr>
        <w:t>从亚当时代到再临时的役事</w:t>
      </w:r>
    </w:p>
    <w:p w14:paraId="745C6B9A">
      <w:pPr>
        <w:numPr>
          <w:ilvl w:val="0"/>
          <w:numId w:val="0"/>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通</w:t>
      </w:r>
      <w:r>
        <w:rPr>
          <w:rFonts w:hint="eastAsia" w:ascii="宋体" w:hAnsi="宋体" w:eastAsia="宋体" w:cs="宋体"/>
          <w:b/>
          <w:bCs/>
          <w:i w:val="0"/>
          <w:color w:val="0000FF"/>
          <w:sz w:val="21"/>
          <w:highlight w:val="none"/>
          <w:u w:val="none"/>
          <w:lang w:eastAsia="zh-CN"/>
        </w:rPr>
        <w:t>过从亚当时代开始到再临时的役事来了解一下</w:t>
      </w:r>
      <w:r>
        <w:rPr>
          <w:rFonts w:hint="eastAsia" w:ascii="宋体" w:hAnsi="宋体" w:eastAsia="宋体" w:cs="宋体"/>
          <w:b/>
          <w:bCs/>
          <w:i w:val="0"/>
          <w:color w:val="FF0000"/>
          <w:sz w:val="21"/>
          <w:highlight w:val="none"/>
          <w:u w:val="none"/>
          <w:lang w:eastAsia="zh-CN"/>
        </w:rPr>
        <w:t>世界末了的理由</w:t>
      </w:r>
    </w:p>
    <w:p w14:paraId="12FB7AFA">
      <w:pPr>
        <w:numPr>
          <w:ilvl w:val="0"/>
          <w:numId w:val="0"/>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1）旧约中每个时代的世界末了</w:t>
      </w:r>
    </w:p>
    <w:p w14:paraId="2FE2B85B">
      <w:pPr>
        <w:overflowPunct/>
        <w:jc w:val="left"/>
        <w:textAlignment w:val="auto"/>
        <w:rPr>
          <w:rFonts w:hint="eastAsia" w:ascii="宋体" w:hAnsi="宋体" w:cs="宋体"/>
          <w:b/>
          <w:bCs/>
          <w:i w:val="0"/>
          <w:sz w:val="21"/>
          <w:u w:val="none"/>
          <w:lang w:eastAsia="zh-CN"/>
        </w:rPr>
      </w:pPr>
      <w:r>
        <w:rPr>
          <w:rFonts w:hint="eastAsia" w:ascii="宋体" w:hAnsi="宋体" w:eastAsia="宋体" w:cs="宋体"/>
          <w:b/>
          <w:bCs/>
          <w:i w:val="0"/>
          <w:sz w:val="21"/>
          <w:highlight w:val="none"/>
          <w:u w:val="none"/>
          <w:lang w:eastAsia="zh-CN"/>
        </w:rPr>
        <w:t>创 3章</w:t>
      </w:r>
      <w:r>
        <w:rPr>
          <w:rFonts w:hint="eastAsia" w:ascii="宋体" w:hAnsi="宋体" w:cs="宋体"/>
          <w:b/>
          <w:bCs/>
          <w:i w:val="0"/>
          <w:sz w:val="21"/>
          <w:highlight w:val="none"/>
          <w:u w:val="none"/>
          <w:lang w:val="en-US" w:eastAsia="zh-CN"/>
        </w:rPr>
        <w:t>亚当与蛇</w:t>
      </w:r>
      <w:r>
        <w:rPr>
          <w:rFonts w:hint="eastAsia" w:ascii="宋体" w:hAnsi="宋体" w:eastAsia="宋体" w:cs="宋体"/>
          <w:b/>
          <w:bCs/>
          <w:i w:val="0"/>
          <w:sz w:val="21"/>
          <w:highlight w:val="none"/>
          <w:u w:val="none"/>
          <w:lang w:eastAsia="zh-CN"/>
        </w:rPr>
        <w:t>合一</w:t>
      </w:r>
      <w:r>
        <w:rPr>
          <w:rFonts w:hint="eastAsia" w:ascii="宋体" w:hAnsi="宋体" w:cs="宋体"/>
          <w:b/>
          <w:bCs/>
          <w:i w:val="0"/>
          <w:sz w:val="21"/>
          <w:u w:val="none"/>
          <w:lang w:val="en-US" w:eastAsia="zh-CN"/>
        </w:rPr>
        <w:t>（蛇=</w:t>
      </w:r>
      <w:r>
        <w:rPr>
          <w:rFonts w:hint="eastAsia" w:ascii="宋体" w:hAnsi="宋体" w:eastAsia="宋体" w:cs="宋体"/>
          <w:b/>
          <w:bCs/>
          <w:i w:val="0"/>
          <w:sz w:val="21"/>
          <w:u w:val="none"/>
          <w:lang w:eastAsia="zh-CN"/>
        </w:rPr>
        <w:t>龙, 撒但, 魔鬼</w:t>
      </w:r>
      <w:r>
        <w:rPr>
          <w:rFonts w:hint="eastAsia" w:ascii="宋体" w:hAnsi="宋体" w:cs="宋体"/>
          <w:b/>
          <w:bCs/>
          <w:i w:val="0"/>
          <w:sz w:val="21"/>
          <w:u w:val="none"/>
          <w:lang w:eastAsia="zh-CN"/>
        </w:rPr>
        <w:t>）</w:t>
      </w:r>
    </w:p>
    <w:p w14:paraId="50177F1A">
      <w:pPr>
        <w:overflowPunct/>
        <w:jc w:val="left"/>
        <w:textAlignment w:val="auto"/>
        <w:rPr>
          <w:rFonts w:hint="default" w:ascii="宋体" w:hAnsi="宋体" w:cs="宋体"/>
          <w:b/>
          <w:bCs/>
          <w:i w:val="0"/>
          <w:sz w:val="21"/>
          <w:highlight w:val="none"/>
          <w:u w:val="none"/>
          <w:lang w:val="en-US" w:eastAsia="zh-CN"/>
        </w:rPr>
      </w:pPr>
      <w:r>
        <w:rPr>
          <w:rFonts w:hint="eastAsia" w:ascii="宋体" w:hAnsi="宋体" w:cs="宋体"/>
          <w:b/>
          <w:bCs/>
          <w:i w:val="0"/>
          <w:sz w:val="21"/>
          <w:highlight w:val="none"/>
          <w:u w:val="none"/>
          <w:lang w:val="en-US" w:eastAsia="zh-CN"/>
        </w:rPr>
        <w:t>创6-9章</w:t>
      </w:r>
      <w:r>
        <w:rPr>
          <w:rFonts w:hint="eastAsia" w:ascii="宋体" w:hAnsi="宋体" w:eastAsia="宋体" w:cs="宋体"/>
          <w:b/>
          <w:bCs/>
          <w:i w:val="0"/>
          <w:sz w:val="21"/>
          <w:highlight w:val="none"/>
          <w:u w:val="none"/>
          <w:lang w:eastAsia="zh-CN"/>
        </w:rPr>
        <w:t>挪亚</w:t>
      </w:r>
      <w:r>
        <w:rPr>
          <w:rFonts w:hint="eastAsia" w:ascii="宋体" w:hAnsi="宋体" w:cs="宋体"/>
          <w:b/>
          <w:bCs/>
          <w:i w:val="0"/>
          <w:sz w:val="21"/>
          <w:highlight w:val="none"/>
          <w:u w:val="none"/>
          <w:lang w:val="en-US" w:eastAsia="zh-CN"/>
        </w:rPr>
        <w:t>时洪水审判</w:t>
      </w:r>
    </w:p>
    <w:p w14:paraId="1439649F">
      <w:pPr>
        <w:overflowPunct/>
        <w:jc w:val="left"/>
        <w:textAlignment w:val="auto"/>
        <w:rPr>
          <w:rFonts w:hint="default" w:ascii="宋体" w:hAnsi="宋体" w:cs="宋体"/>
          <w:b/>
          <w:bCs/>
          <w:i w:val="0"/>
          <w:color w:val="0070C0"/>
          <w:sz w:val="21"/>
          <w:highlight w:val="none"/>
          <w:u w:val="none"/>
          <w:lang w:val="en-US" w:eastAsia="zh-CN"/>
        </w:rPr>
      </w:pPr>
      <w:r>
        <w:rPr>
          <w:rFonts w:hint="eastAsia" w:ascii="宋体" w:hAnsi="宋体" w:cs="宋体"/>
          <w:b/>
          <w:bCs/>
          <w:i w:val="0"/>
          <w:color w:val="0070C0"/>
          <w:sz w:val="21"/>
          <w:u w:val="none"/>
          <w:lang w:val="en-US" w:eastAsia="zh-CN"/>
        </w:rPr>
        <w:t>挪亚是</w:t>
      </w:r>
      <w:r>
        <w:rPr>
          <w:rFonts w:hint="eastAsia" w:ascii="宋体" w:hAnsi="宋体" w:eastAsia="宋体" w:cs="宋体"/>
          <w:b/>
          <w:bCs/>
          <w:i w:val="0"/>
          <w:color w:val="0070C0"/>
          <w:sz w:val="21"/>
          <w:u w:val="none"/>
          <w:lang w:eastAsia="zh-CN"/>
        </w:rPr>
        <w:t>亚当的第9代孙</w:t>
      </w:r>
      <w:r>
        <w:rPr>
          <w:rFonts w:hint="eastAsia" w:ascii="宋体" w:hAnsi="宋体" w:cs="宋体"/>
          <w:b/>
          <w:bCs/>
          <w:i w:val="0"/>
          <w:color w:val="0070C0"/>
          <w:sz w:val="21"/>
          <w:u w:val="none"/>
          <w:lang w:eastAsia="zh-CN"/>
        </w:rPr>
        <w:t>，</w:t>
      </w:r>
      <w:r>
        <w:rPr>
          <w:rFonts w:hint="eastAsia" w:ascii="宋体" w:hAnsi="宋体" w:eastAsia="宋体" w:cs="宋体"/>
          <w:b/>
          <w:bCs/>
          <w:i w:val="0"/>
          <w:color w:val="0070C0"/>
          <w:sz w:val="21"/>
          <w:u w:val="none"/>
          <w:lang w:eastAsia="zh-CN"/>
        </w:rPr>
        <w:t>用</w:t>
      </w:r>
      <w:r>
        <w:rPr>
          <w:rFonts w:hint="eastAsia" w:ascii="宋体" w:hAnsi="宋体" w:eastAsia="宋体" w:cs="宋体"/>
          <w:b/>
          <w:bCs/>
          <w:i w:val="0"/>
          <w:color w:val="0070C0"/>
          <w:sz w:val="21"/>
          <w:highlight w:val="none"/>
          <w:u w:val="none"/>
          <w:lang w:eastAsia="zh-CN"/>
        </w:rPr>
        <w:t>洪水灭亡了犯罪的亚当世界。</w:t>
      </w:r>
      <w:r>
        <w:rPr>
          <w:rFonts w:hint="eastAsia" w:ascii="宋体" w:hAnsi="宋体" w:cs="宋体"/>
          <w:b/>
          <w:bCs/>
          <w:i w:val="0"/>
          <w:color w:val="0070C0"/>
          <w:sz w:val="21"/>
          <w:highlight w:val="none"/>
          <w:u w:val="none"/>
          <w:lang w:val="en-US" w:eastAsia="zh-CN"/>
        </w:rPr>
        <w:t>（亚当世界的末了）</w:t>
      </w:r>
    </w:p>
    <w:p w14:paraId="5D4C67B3">
      <w:pPr>
        <w:overflowPunct/>
        <w:jc w:val="left"/>
        <w:textAlignment w:val="auto"/>
        <w:rPr>
          <w:rFonts w:hint="eastAsia" w:ascii="宋体" w:hAnsi="宋体" w:eastAsia="宋体" w:cs="宋体"/>
          <w:b/>
          <w:bCs/>
          <w:i w:val="0"/>
          <w:color w:val="0070C0"/>
          <w:sz w:val="21"/>
          <w:highlight w:val="none"/>
          <w:u w:val="none"/>
          <w:lang w:eastAsia="zh-CN"/>
        </w:rPr>
      </w:pPr>
    </w:p>
    <w:p w14:paraId="32531464">
      <w:pPr>
        <w:overflowPunct/>
        <w:jc w:val="left"/>
        <w:textAlignment w:val="auto"/>
        <w:rPr>
          <w:rFonts w:hint="eastAsia" w:ascii="宋体" w:hAnsi="宋体" w:cs="宋体"/>
          <w:b/>
          <w:bCs/>
          <w:i w:val="0"/>
          <w:sz w:val="21"/>
          <w:highlight w:val="none"/>
          <w:u w:val="none"/>
          <w:lang w:eastAsia="zh-CN"/>
        </w:rPr>
      </w:pPr>
      <w:r>
        <w:rPr>
          <w:rFonts w:hint="eastAsia" w:ascii="宋体" w:hAnsi="宋体" w:eastAsia="宋体" w:cs="宋体"/>
          <w:b/>
          <w:bCs/>
          <w:i w:val="0"/>
          <w:sz w:val="21"/>
          <w:highlight w:val="none"/>
          <w:u w:val="none"/>
          <w:lang w:eastAsia="zh-CN"/>
        </w:rPr>
        <w:t>创9:24~27</w:t>
      </w:r>
      <w:r>
        <w:rPr>
          <w:rFonts w:hint="eastAsia" w:ascii="宋体" w:hAnsi="宋体" w:cs="宋体"/>
          <w:b/>
          <w:bCs/>
          <w:i w:val="0"/>
          <w:sz w:val="21"/>
          <w:highlight w:val="none"/>
          <w:u w:val="none"/>
          <w:lang w:val="en-US" w:eastAsia="zh-CN"/>
        </w:rPr>
        <w:t>含犯罪：</w:t>
      </w:r>
      <w:r>
        <w:rPr>
          <w:rFonts w:hint="eastAsia" w:ascii="宋体" w:hAnsi="宋体" w:eastAsia="宋体" w:cs="宋体"/>
          <w:b/>
          <w:bCs/>
          <w:i w:val="0"/>
          <w:sz w:val="21"/>
          <w:highlight w:val="none"/>
          <w:u w:val="none"/>
          <w:lang w:eastAsia="zh-CN"/>
        </w:rPr>
        <w:t>迦南受到咒诅</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挪亚世界腐败</w:t>
      </w:r>
      <w:r>
        <w:rPr>
          <w:rFonts w:hint="eastAsia" w:ascii="宋体" w:hAnsi="宋体" w:cs="宋体"/>
          <w:b/>
          <w:bCs/>
          <w:i w:val="0"/>
          <w:sz w:val="21"/>
          <w:highlight w:val="none"/>
          <w:u w:val="none"/>
          <w:lang w:eastAsia="zh-CN"/>
        </w:rPr>
        <w:t>）</w:t>
      </w:r>
    </w:p>
    <w:p w14:paraId="60C82C37">
      <w:pPr>
        <w:overflowPunct/>
        <w:jc w:val="left"/>
        <w:textAlignment w:val="auto"/>
        <w:rPr>
          <w:rFonts w:hint="eastAsia" w:ascii="宋体" w:hAnsi="宋体" w:cs="宋体"/>
          <w:b/>
          <w:bCs/>
          <w:i w:val="0"/>
          <w:sz w:val="21"/>
          <w:highlight w:val="none"/>
          <w:u w:val="none"/>
          <w:lang w:eastAsia="zh-CN"/>
        </w:rPr>
      </w:pPr>
    </w:p>
    <w:p w14:paraId="5502F784">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创15:13~21</w:t>
      </w:r>
      <w:r>
        <w:rPr>
          <w:rFonts w:hint="eastAsia" w:ascii="宋体" w:hAnsi="宋体" w:cs="宋体"/>
          <w:b/>
          <w:bCs/>
          <w:i w:val="0"/>
          <w:sz w:val="21"/>
          <w:highlight w:val="none"/>
          <w:u w:val="none"/>
          <w:lang w:val="en-US" w:eastAsia="zh-CN"/>
        </w:rPr>
        <w:t>神</w:t>
      </w:r>
      <w:r>
        <w:rPr>
          <w:rFonts w:hint="eastAsia" w:ascii="宋体" w:hAnsi="宋体" w:eastAsia="宋体" w:cs="宋体"/>
          <w:b/>
          <w:bCs/>
          <w:i w:val="0"/>
          <w:sz w:val="21"/>
          <w:highlight w:val="none"/>
          <w:u w:val="none"/>
          <w:lang w:eastAsia="zh-CN"/>
        </w:rPr>
        <w:t>与</w:t>
      </w:r>
      <w:r>
        <w:rPr>
          <w:rFonts w:hint="eastAsia" w:ascii="宋体" w:hAnsi="宋体" w:cs="宋体"/>
          <w:b/>
          <w:bCs/>
          <w:i w:val="0"/>
          <w:sz w:val="21"/>
          <w:highlight w:val="none"/>
          <w:u w:val="none"/>
          <w:lang w:val="en-US" w:eastAsia="zh-CN"/>
        </w:rPr>
        <w:t>AB约定将来之事</w:t>
      </w:r>
      <w:r>
        <w:rPr>
          <w:rFonts w:hint="eastAsia" w:ascii="宋体" w:hAnsi="宋体" w:eastAsia="宋体" w:cs="宋体"/>
          <w:b/>
          <w:bCs/>
          <w:i w:val="0"/>
          <w:sz w:val="21"/>
          <w:highlight w:val="none"/>
          <w:u w:val="none"/>
          <w:lang w:eastAsia="zh-CN"/>
        </w:rPr>
        <w:t>(17:1~8).</w:t>
      </w:r>
    </w:p>
    <w:p w14:paraId="5770A477">
      <w:pPr>
        <w:overflowPunct/>
        <w:jc w:val="left"/>
        <w:textAlignment w:val="auto"/>
        <w:rPr>
          <w:rFonts w:hint="default" w:ascii="宋体" w:hAnsi="宋体" w:eastAsia="宋体" w:cs="宋体"/>
          <w:b/>
          <w:bCs/>
          <w:i w:val="0"/>
          <w:color w:val="C00000"/>
          <w:sz w:val="21"/>
          <w:highlight w:val="none"/>
          <w:u w:val="none"/>
          <w:lang w:val="en-US" w:eastAsia="zh-CN"/>
        </w:rPr>
      </w:pPr>
      <w:r>
        <w:rPr>
          <w:rFonts w:hint="eastAsia" w:ascii="宋体" w:hAnsi="宋体" w:cs="宋体"/>
          <w:b/>
          <w:bCs/>
          <w:i w:val="0"/>
          <w:color w:val="C00000"/>
          <w:sz w:val="21"/>
          <w:highlight w:val="none"/>
          <w:u w:val="none"/>
          <w:lang w:val="en-US" w:eastAsia="zh-CN"/>
        </w:rPr>
        <w:t>神通过摩西和约书亚成就了与AB的约定</w:t>
      </w:r>
    </w:p>
    <w:p w14:paraId="61E89006">
      <w:pPr>
        <w:overflowPunct/>
        <w:jc w:val="left"/>
        <w:textAlignment w:val="auto"/>
        <w:rPr>
          <w:rFonts w:hint="default" w:ascii="宋体" w:hAnsi="宋体" w:eastAsia="宋体" w:cs="宋体"/>
          <w:b/>
          <w:bCs/>
          <w:i w:val="0"/>
          <w:sz w:val="21"/>
          <w:u w:val="none"/>
          <w:lang w:val="en-US" w:eastAsia="zh-CN"/>
        </w:rPr>
      </w:pPr>
      <w:r>
        <w:rPr>
          <w:rFonts w:hint="eastAsia" w:ascii="宋体" w:hAnsi="宋体" w:eastAsia="宋体" w:cs="宋体"/>
          <w:b/>
          <w:bCs/>
          <w:i w:val="0"/>
          <w:sz w:val="21"/>
          <w:highlight w:val="none"/>
          <w:u w:val="none"/>
          <w:lang w:eastAsia="zh-CN"/>
        </w:rPr>
        <w:t>王上 11章所罗门</w:t>
      </w:r>
      <w:r>
        <w:rPr>
          <w:rFonts w:hint="eastAsia" w:ascii="宋体" w:hAnsi="宋体" w:cs="宋体"/>
          <w:b/>
          <w:bCs/>
          <w:i w:val="0"/>
          <w:sz w:val="21"/>
          <w:highlight w:val="none"/>
          <w:u w:val="none"/>
          <w:lang w:val="en-US" w:eastAsia="zh-CN"/>
        </w:rPr>
        <w:t>王</w:t>
      </w:r>
      <w:r>
        <w:rPr>
          <w:rFonts w:hint="eastAsia" w:ascii="宋体" w:hAnsi="宋体" w:eastAsia="宋体" w:cs="宋体"/>
          <w:b/>
          <w:bCs/>
          <w:i w:val="0"/>
          <w:sz w:val="21"/>
          <w:highlight w:val="none"/>
          <w:u w:val="none"/>
          <w:lang w:eastAsia="zh-CN"/>
        </w:rPr>
        <w:t>背约</w:t>
      </w:r>
      <w:r>
        <w:rPr>
          <w:rFonts w:hint="eastAsia" w:ascii="宋体" w:hAnsi="宋体" w:cs="宋体"/>
          <w:b/>
          <w:bCs/>
          <w:i w:val="0"/>
          <w:sz w:val="21"/>
          <w:highlight w:val="none"/>
          <w:u w:val="none"/>
          <w:lang w:val="en-US" w:eastAsia="zh-CN"/>
        </w:rPr>
        <w:t xml:space="preserve"> </w:t>
      </w:r>
      <w:r>
        <w:rPr>
          <w:rFonts w:hint="eastAsia" w:ascii="宋体" w:hAnsi="宋体" w:cs="宋体"/>
          <w:b/>
          <w:bCs/>
          <w:i w:val="0"/>
          <w:color w:val="C00000"/>
          <w:sz w:val="21"/>
          <w:highlight w:val="none"/>
          <w:u w:val="none"/>
          <w:lang w:val="en-US" w:eastAsia="zh-CN"/>
        </w:rPr>
        <w:t>以色列国被外邦</w:t>
      </w:r>
      <w:r>
        <w:rPr>
          <w:rFonts w:hint="eastAsia" w:ascii="宋体" w:hAnsi="宋体" w:eastAsia="宋体" w:cs="宋体"/>
          <w:b/>
          <w:bCs/>
          <w:i w:val="0"/>
          <w:color w:val="C00000"/>
          <w:sz w:val="21"/>
          <w:highlight w:val="none"/>
          <w:u w:val="none"/>
          <w:lang w:eastAsia="zh-CN"/>
        </w:rPr>
        <w:t>掳掠</w:t>
      </w:r>
    </w:p>
    <w:p w14:paraId="6E417B3A">
      <w:pPr>
        <w:overflowPunct/>
        <w:jc w:val="left"/>
        <w:textAlignment w:val="auto"/>
        <w:rPr>
          <w:rFonts w:hint="eastAsia" w:ascii="宋体" w:hAnsi="宋体" w:eastAsia="宋体" w:cs="宋体"/>
          <w:b/>
          <w:bCs/>
          <w:i w:val="0"/>
          <w:sz w:val="21"/>
          <w:u w:val="none"/>
          <w:lang w:eastAsia="zh-CN"/>
        </w:rPr>
      </w:pPr>
    </w:p>
    <w:p w14:paraId="01529FFD">
      <w:pPr>
        <w:overflowPunct/>
        <w:jc w:val="left"/>
        <w:textAlignment w:val="auto"/>
        <w:rPr>
          <w:rFonts w:hint="eastAsia" w:ascii="宋体" w:hAnsi="宋体" w:eastAsia="宋体" w:cs="宋体"/>
          <w:b/>
          <w:bCs/>
          <w:i w:val="0"/>
          <w:color w:val="C00000"/>
          <w:sz w:val="21"/>
          <w:highlight w:val="none"/>
          <w:u w:val="none"/>
          <w:lang w:eastAsia="zh-CN"/>
        </w:rPr>
      </w:pPr>
      <w:r>
        <w:rPr>
          <w:rFonts w:hint="eastAsia" w:ascii="宋体" w:hAnsi="宋体" w:eastAsia="宋体" w:cs="宋体"/>
          <w:b/>
          <w:bCs/>
          <w:i w:val="0"/>
          <w:color w:val="C00000"/>
          <w:sz w:val="21"/>
          <w:highlight w:val="none"/>
          <w:u w:val="none"/>
          <w:lang w:eastAsia="zh-CN"/>
        </w:rPr>
        <w:t>※每个时代审判</w:t>
      </w:r>
      <w:r>
        <w:rPr>
          <w:rFonts w:hint="eastAsia" w:ascii="宋体" w:hAnsi="宋体" w:cs="宋体"/>
          <w:b/>
          <w:bCs/>
          <w:i w:val="0"/>
          <w:color w:val="C00000"/>
          <w:sz w:val="21"/>
          <w:highlight w:val="none"/>
          <w:u w:val="none"/>
          <w:lang w:val="en-US" w:eastAsia="zh-CN"/>
        </w:rPr>
        <w:t>世界</w:t>
      </w:r>
      <w:r>
        <w:rPr>
          <w:rFonts w:hint="eastAsia" w:ascii="宋体" w:hAnsi="宋体" w:eastAsia="宋体" w:cs="宋体"/>
          <w:b/>
          <w:bCs/>
          <w:i w:val="0"/>
          <w:color w:val="C00000"/>
          <w:sz w:val="21"/>
          <w:highlight w:val="none"/>
          <w:u w:val="none"/>
          <w:lang w:eastAsia="zh-CN"/>
        </w:rPr>
        <w:t>并结束的事工都是因为有罪</w:t>
      </w:r>
    </w:p>
    <w:p w14:paraId="5AB0FE2B">
      <w:pPr>
        <w:overflowPunct/>
        <w:jc w:val="left"/>
        <w:textAlignment w:val="auto"/>
        <w:rPr>
          <w:rFonts w:hint="eastAsia" w:ascii="宋体" w:hAnsi="宋体" w:eastAsia="宋体" w:cs="宋体"/>
          <w:b/>
          <w:bCs/>
          <w:i w:val="0"/>
          <w:sz w:val="21"/>
          <w:highlight w:val="yellow"/>
          <w:u w:val="none"/>
          <w:lang w:eastAsia="zh-CN"/>
        </w:rPr>
      </w:pPr>
    </w:p>
    <w:p w14:paraId="5D0F025C">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2）新约成就时要相信</w:t>
      </w:r>
    </w:p>
    <w:p w14:paraId="04C14913">
      <w:pPr>
        <w:overflowPunct/>
        <w:jc w:val="left"/>
        <w:textAlignment w:val="auto"/>
        <w:rPr>
          <w:rFonts w:hint="eastAsia" w:ascii="宋体" w:hAnsi="宋体" w:eastAsia="宋体" w:cs="宋体"/>
          <w:b/>
          <w:bCs/>
          <w:i w:val="0"/>
          <w:sz w:val="21"/>
          <w:highlight w:val="yellow"/>
          <w:u w:val="none"/>
          <w:lang w:eastAsia="zh-CN"/>
        </w:rPr>
      </w:pPr>
      <w:r>
        <w:rPr>
          <w:rFonts w:hint="eastAsia" w:ascii="宋体" w:hAnsi="宋体" w:eastAsia="宋体" w:cs="宋体"/>
          <w:b/>
          <w:bCs/>
          <w:i w:val="0"/>
          <w:sz w:val="21"/>
          <w:highlight w:val="none"/>
          <w:u w:val="none"/>
          <w:lang w:eastAsia="zh-CN"/>
        </w:rPr>
        <w:t>约19:30</w:t>
      </w:r>
      <w:r>
        <w:rPr>
          <w:rFonts w:hint="eastAsia" w:ascii="宋体" w:hAnsi="宋体" w:cs="宋体"/>
          <w:b/>
          <w:bCs/>
          <w:i w:val="0"/>
          <w:sz w:val="21"/>
          <w:highlight w:val="none"/>
          <w:u w:val="none"/>
          <w:lang w:val="en-US" w:eastAsia="zh-CN"/>
        </w:rPr>
        <w:t xml:space="preserve"> 初临J</w:t>
      </w:r>
      <w:r>
        <w:rPr>
          <w:rFonts w:hint="eastAsia" w:ascii="宋体" w:hAnsi="宋体" w:eastAsia="宋体" w:cs="宋体"/>
          <w:b/>
          <w:bCs/>
          <w:i w:val="0"/>
          <w:sz w:val="21"/>
          <w:highlight w:val="none"/>
          <w:u w:val="none"/>
          <w:lang w:eastAsia="zh-CN"/>
        </w:rPr>
        <w:t>成就旧约</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又</w:t>
      </w:r>
      <w:r>
        <w:rPr>
          <w:rFonts w:hint="eastAsia" w:ascii="宋体" w:hAnsi="宋体" w:cs="宋体"/>
          <w:b/>
          <w:bCs/>
          <w:i w:val="0"/>
          <w:sz w:val="21"/>
          <w:highlight w:val="none"/>
          <w:u w:val="none"/>
          <w:lang w:val="en-US" w:eastAsia="zh-CN"/>
        </w:rPr>
        <w:t>立了</w:t>
      </w:r>
      <w:r>
        <w:rPr>
          <w:rFonts w:hint="eastAsia" w:ascii="宋体" w:hAnsi="宋体" w:eastAsia="宋体" w:cs="宋体"/>
          <w:b/>
          <w:bCs/>
          <w:i w:val="0"/>
          <w:sz w:val="21"/>
          <w:highlight w:val="none"/>
          <w:u w:val="none"/>
          <w:lang w:eastAsia="zh-CN"/>
        </w:rPr>
        <w:t>新言约</w:t>
      </w:r>
    </w:p>
    <w:p w14:paraId="799ABCB2">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约14:29</w:t>
      </w:r>
      <w:r>
        <w:rPr>
          <w:rFonts w:hint="eastAsia" w:ascii="宋体" w:hAnsi="宋体" w:cs="宋体"/>
          <w:b/>
          <w:bCs/>
          <w:i w:val="0"/>
          <w:sz w:val="21"/>
          <w:highlight w:val="none"/>
          <w:u w:val="none"/>
          <w:lang w:val="en-US" w:eastAsia="zh-CN"/>
        </w:rPr>
        <w:t>新约预言成就时</w:t>
      </w:r>
      <w:r>
        <w:rPr>
          <w:rFonts w:hint="default" w:ascii="Arial" w:hAnsi="Arial" w:cs="Arial"/>
          <w:b/>
          <w:bCs/>
          <w:i w:val="0"/>
          <w:sz w:val="21"/>
          <w:highlight w:val="none"/>
          <w:u w:val="none"/>
          <w:lang w:val="en-US" w:eastAsia="zh-CN"/>
        </w:rPr>
        <w:t>→</w:t>
      </w:r>
      <w:r>
        <w:rPr>
          <w:rFonts w:hint="eastAsia" w:ascii="Arial" w:hAnsi="Arial" w:cs="Arial"/>
          <w:b/>
          <w:bCs/>
          <w:i w:val="0"/>
          <w:sz w:val="21"/>
          <w:highlight w:val="none"/>
          <w:u w:val="none"/>
          <w:lang w:val="en-US" w:eastAsia="zh-CN"/>
        </w:rPr>
        <w:t>要信</w:t>
      </w:r>
    </w:p>
    <w:p w14:paraId="006D8B54">
      <w:pPr>
        <w:overflowPunct/>
        <w:jc w:val="left"/>
        <w:textAlignment w:val="auto"/>
        <w:rPr>
          <w:rFonts w:hint="eastAsia" w:ascii="宋体" w:hAnsi="宋体" w:eastAsia="宋体" w:cs="宋体"/>
          <w:b/>
          <w:bCs/>
          <w:i w:val="0"/>
          <w:sz w:val="21"/>
          <w:highlight w:val="yellow"/>
          <w:u w:val="none"/>
          <w:lang w:eastAsia="zh-CN"/>
        </w:rPr>
      </w:pPr>
      <w:r>
        <w:rPr>
          <w:rFonts w:hint="eastAsia" w:ascii="宋体" w:hAnsi="宋体" w:eastAsia="宋体" w:cs="宋体"/>
          <w:b/>
          <w:bCs/>
          <w:i w:val="0"/>
          <w:sz w:val="21"/>
          <w:highlight w:val="none"/>
          <w:u w:val="none"/>
          <w:lang w:eastAsia="zh-CN"/>
        </w:rPr>
        <w:t>启 22:18~19</w:t>
      </w:r>
      <w:r>
        <w:rPr>
          <w:rFonts w:hint="eastAsia" w:ascii="宋体" w:hAnsi="宋体" w:cs="宋体"/>
          <w:b/>
          <w:bCs/>
          <w:i w:val="0"/>
          <w:sz w:val="21"/>
          <w:highlight w:val="none"/>
          <w:u w:val="none"/>
          <w:lang w:val="en-US" w:eastAsia="zh-CN"/>
        </w:rPr>
        <w:t>加删启示录</w:t>
      </w:r>
      <w:r>
        <w:rPr>
          <w:rFonts w:hint="eastAsia" w:ascii="宋体" w:hAnsi="宋体" w:cs="宋体"/>
          <w:b/>
          <w:bCs/>
          <w:i w:val="0"/>
          <w:color w:val="FF0000"/>
          <w:sz w:val="21"/>
          <w:highlight w:val="none"/>
          <w:u w:val="none"/>
          <w:lang w:val="en-US" w:eastAsia="zh-CN"/>
        </w:rPr>
        <w:t>（预言）</w:t>
      </w:r>
      <w:r>
        <w:rPr>
          <w:rFonts w:hint="default" w:ascii="Arial" w:hAnsi="Arial" w:cs="Arial"/>
          <w:b/>
          <w:bCs/>
          <w:i w:val="0"/>
          <w:sz w:val="21"/>
          <w:highlight w:val="none"/>
          <w:u w:val="none"/>
          <w:lang w:val="en-US" w:eastAsia="zh-CN"/>
        </w:rPr>
        <w:t>→</w:t>
      </w:r>
      <w:r>
        <w:rPr>
          <w:rFonts w:hint="eastAsia" w:ascii="宋体" w:hAnsi="宋体" w:cs="宋体"/>
          <w:b/>
          <w:bCs/>
          <w:i w:val="0"/>
          <w:sz w:val="21"/>
          <w:highlight w:val="none"/>
          <w:u w:val="none"/>
          <w:lang w:val="en-US" w:eastAsia="zh-CN"/>
        </w:rPr>
        <w:t>审判</w:t>
      </w:r>
      <w:r>
        <w:rPr>
          <w:rFonts w:hint="eastAsia" w:ascii="宋体" w:hAnsi="宋体" w:eastAsia="宋体" w:cs="宋体"/>
          <w:b/>
          <w:bCs/>
          <w:i w:val="0"/>
          <w:sz w:val="21"/>
          <w:highlight w:val="none"/>
          <w:u w:val="none"/>
          <w:lang w:eastAsia="zh-CN"/>
        </w:rPr>
        <w:t>.</w:t>
      </w:r>
    </w:p>
    <w:p w14:paraId="29652805">
      <w:pPr>
        <w:overflowPunct/>
        <w:jc w:val="left"/>
        <w:textAlignment w:val="auto"/>
        <w:rPr>
          <w:rFonts w:hint="eastAsia" w:ascii="宋体" w:hAnsi="宋体" w:eastAsia="宋体" w:cs="宋体"/>
          <w:b/>
          <w:bCs/>
          <w:i w:val="0"/>
          <w:sz w:val="21"/>
          <w:u w:val="none"/>
          <w:lang w:eastAsia="zh-CN"/>
        </w:rPr>
      </w:pPr>
      <w:r>
        <w:rPr>
          <w:rFonts w:hint="eastAsia" w:ascii="宋体" w:hAnsi="宋体" w:eastAsia="宋体" w:cs="宋体"/>
          <w:b/>
          <w:bCs/>
          <w:i w:val="0"/>
          <w:sz w:val="21"/>
          <w:highlight w:val="none"/>
          <w:u w:val="none"/>
          <w:lang w:eastAsia="zh-CN"/>
        </w:rPr>
        <w:t>路17</w:t>
      </w:r>
      <w:r>
        <w:rPr>
          <w:rFonts w:hint="eastAsia" w:ascii="宋体" w:hAnsi="宋体" w:cs="宋体"/>
          <w:b/>
          <w:bCs/>
          <w:i w:val="0"/>
          <w:sz w:val="21"/>
          <w:highlight w:val="none"/>
          <w:u w:val="none"/>
          <w:lang w:val="en-US" w:eastAsia="zh-CN"/>
        </w:rPr>
        <w:t>:26-29</w:t>
      </w:r>
      <w:r>
        <w:rPr>
          <w:rFonts w:hint="eastAsia" w:ascii="宋体" w:hAnsi="宋体" w:eastAsia="宋体" w:cs="宋体"/>
          <w:b/>
          <w:bCs/>
          <w:i w:val="0"/>
          <w:sz w:val="21"/>
          <w:highlight w:val="none"/>
          <w:u w:val="none"/>
          <w:lang w:eastAsia="zh-CN"/>
        </w:rPr>
        <w:t>再临时</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如挪亚</w:t>
      </w:r>
      <w:r>
        <w:rPr>
          <w:rFonts w:hint="eastAsia" w:ascii="宋体" w:hAnsi="宋体" w:cs="宋体"/>
          <w:b/>
          <w:bCs/>
          <w:i w:val="0"/>
          <w:sz w:val="21"/>
          <w:highlight w:val="none"/>
          <w:u w:val="none"/>
          <w:lang w:val="en-US" w:eastAsia="zh-CN"/>
        </w:rPr>
        <w:t>和</w:t>
      </w:r>
      <w:r>
        <w:rPr>
          <w:rFonts w:hint="eastAsia" w:ascii="宋体" w:hAnsi="宋体" w:eastAsia="宋体" w:cs="宋体"/>
          <w:b/>
          <w:bCs/>
          <w:i w:val="0"/>
          <w:sz w:val="21"/>
          <w:highlight w:val="none"/>
          <w:u w:val="none"/>
          <w:lang w:eastAsia="zh-CN"/>
        </w:rPr>
        <w:t>罗得时</w:t>
      </w:r>
      <w:r>
        <w:rPr>
          <w:rFonts w:hint="eastAsia" w:ascii="宋体" w:hAnsi="宋体" w:eastAsia="宋体" w:cs="宋体"/>
          <w:b/>
          <w:bCs/>
          <w:i w:val="0"/>
          <w:sz w:val="21"/>
          <w:u w:val="none"/>
          <w:lang w:eastAsia="zh-CN"/>
        </w:rPr>
        <w:t>​</w:t>
      </w:r>
    </w:p>
    <w:p w14:paraId="75269C1F">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太 13:39再临时</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世界的末了</w:t>
      </w:r>
    </w:p>
    <w:p w14:paraId="31491C47">
      <w:pPr>
        <w:overflowPunct/>
        <w:jc w:val="left"/>
        <w:textAlignment w:val="auto"/>
        <w:rPr>
          <w:rFonts w:hint="eastAsia" w:ascii="宋体" w:hAnsi="宋体" w:eastAsia="宋体" w:cs="宋体"/>
          <w:b/>
          <w:bCs/>
          <w:i w:val="0"/>
          <w:sz w:val="21"/>
          <w:u w:val="none"/>
          <w:lang w:eastAsia="zh-CN"/>
        </w:rPr>
      </w:pPr>
    </w:p>
    <w:p w14:paraId="4576D483">
      <w:pPr>
        <w:numPr>
          <w:numId w:val="0"/>
        </w:numPr>
        <w:overflowPunct/>
        <w:ind w:leftChars="0"/>
        <w:jc w:val="left"/>
        <w:textAlignment w:val="auto"/>
        <w:rPr>
          <w:rFonts w:hint="eastAsia" w:ascii="宋体" w:hAnsi="宋体" w:cs="宋体"/>
          <w:b/>
          <w:bCs/>
          <w:i w:val="0"/>
          <w:sz w:val="21"/>
          <w:highlight w:val="none"/>
          <w:u w:val="none"/>
          <w:lang w:val="en-US" w:eastAsia="zh-CN"/>
        </w:rPr>
      </w:pPr>
      <w:r>
        <w:rPr>
          <w:rFonts w:hint="eastAsia" w:ascii="宋体" w:hAnsi="宋体" w:cs="宋体"/>
          <w:b/>
          <w:bCs/>
          <w:i w:val="0"/>
          <w:sz w:val="21"/>
          <w:highlight w:val="none"/>
          <w:u w:val="none"/>
          <w:lang w:val="en-US" w:eastAsia="zh-CN"/>
        </w:rPr>
        <w:t>2.</w:t>
      </w:r>
      <w:r>
        <w:rPr>
          <w:rFonts w:hint="eastAsia" w:ascii="宋体" w:hAnsi="宋体" w:eastAsia="宋体" w:cs="宋体"/>
          <w:b/>
          <w:bCs/>
          <w:i w:val="0"/>
          <w:sz w:val="21"/>
          <w:highlight w:val="none"/>
          <w:u w:val="none"/>
          <w:lang w:eastAsia="zh-CN"/>
        </w:rPr>
        <w:t>主再临时</w:t>
      </w:r>
      <w:r>
        <w:rPr>
          <w:rFonts w:hint="eastAsia" w:ascii="宋体" w:hAnsi="宋体" w:cs="宋体"/>
          <w:b/>
          <w:bCs/>
          <w:i w:val="0"/>
          <w:sz w:val="21"/>
          <w:highlight w:val="none"/>
          <w:u w:val="none"/>
          <w:lang w:val="en-US" w:eastAsia="zh-CN"/>
        </w:rPr>
        <w:t>的世界末了</w:t>
      </w:r>
    </w:p>
    <w:p w14:paraId="3057CB9D">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耶31章预言</w:t>
      </w:r>
      <w:r>
        <w:rPr>
          <w:rFonts w:hint="eastAsia" w:ascii="宋体" w:hAnsi="宋体" w:cs="宋体"/>
          <w:b/>
          <w:bCs/>
          <w:i w:val="0"/>
          <w:sz w:val="21"/>
          <w:highlight w:val="none"/>
          <w:u w:val="none"/>
          <w:lang w:val="en-US" w:eastAsia="zh-CN"/>
        </w:rPr>
        <w:t>创</w:t>
      </w:r>
      <w:r>
        <w:rPr>
          <w:rFonts w:hint="eastAsia" w:ascii="宋体" w:hAnsi="宋体" w:eastAsia="宋体" w:cs="宋体"/>
          <w:b/>
          <w:bCs/>
          <w:i w:val="0"/>
          <w:sz w:val="21"/>
          <w:highlight w:val="none"/>
          <w:u w:val="none"/>
          <w:lang w:eastAsia="zh-CN"/>
        </w:rPr>
        <w:t>造新事</w:t>
      </w:r>
    </w:p>
    <w:p w14:paraId="0525A9E2">
      <w:pPr>
        <w:overflowPunct/>
        <w:jc w:val="left"/>
        <w:textAlignment w:val="auto"/>
        <w:rPr>
          <w:rFonts w:hint="eastAsia" w:ascii="宋体" w:hAnsi="宋体" w:eastAsia="宋体" w:cs="宋体"/>
          <w:b/>
          <w:bCs/>
          <w:i w:val="0"/>
          <w:color w:val="FF0000"/>
          <w:sz w:val="21"/>
          <w:highlight w:val="none"/>
          <w:u w:val="none"/>
          <w:lang w:eastAsia="zh-CN"/>
        </w:rPr>
      </w:pPr>
      <w:r>
        <w:rPr>
          <w:rFonts w:hint="eastAsia" w:ascii="宋体" w:hAnsi="宋体" w:eastAsia="宋体" w:cs="宋体"/>
          <w:b/>
          <w:bCs/>
          <w:i w:val="0"/>
          <w:color w:val="FF0000"/>
          <w:sz w:val="21"/>
          <w:highlight w:val="none"/>
          <w:u w:val="none"/>
          <w:lang w:eastAsia="zh-CN"/>
        </w:rPr>
        <w:t xml:space="preserve">耶31:22, 27, 31撒两种种子和立新约 </w:t>
      </w:r>
    </w:p>
    <w:p w14:paraId="77E4BA63">
      <w:pPr>
        <w:overflowPunct/>
        <w:jc w:val="left"/>
        <w:textAlignment w:val="auto"/>
        <w:rPr>
          <w:rFonts w:hint="default" w:ascii="宋体" w:hAnsi="宋体" w:cs="宋体"/>
          <w:b/>
          <w:bCs/>
          <w:i w:val="0"/>
          <w:color w:val="0070C0"/>
          <w:sz w:val="21"/>
          <w:u w:val="none"/>
          <w:lang w:val="en-US" w:eastAsia="zh-CN"/>
        </w:rPr>
      </w:pPr>
      <w:r>
        <w:rPr>
          <w:rFonts w:hint="eastAsia" w:ascii="宋体" w:hAnsi="宋体" w:eastAsia="宋体" w:cs="宋体"/>
          <w:b/>
          <w:bCs/>
          <w:i w:val="0"/>
          <w:color w:val="0070C0"/>
          <w:sz w:val="21"/>
          <w:u w:val="none"/>
          <w:lang w:eastAsia="zh-CN"/>
        </w:rPr>
        <w:t>造新事</w:t>
      </w:r>
      <w:r>
        <w:rPr>
          <w:rFonts w:hint="eastAsia" w:ascii="宋体" w:hAnsi="宋体" w:cs="宋体"/>
          <w:b/>
          <w:bCs/>
          <w:i w:val="0"/>
          <w:color w:val="0070C0"/>
          <w:sz w:val="21"/>
          <w:u w:val="none"/>
          <w:lang w:val="en-US" w:eastAsia="zh-CN"/>
        </w:rPr>
        <w:t xml:space="preserve">何时完成 </w:t>
      </w:r>
      <w:r>
        <w:rPr>
          <w:rFonts w:hint="default" w:ascii="Arial" w:hAnsi="Arial" w:cs="Arial"/>
          <w:b/>
          <w:bCs/>
          <w:i w:val="0"/>
          <w:color w:val="0070C0"/>
          <w:sz w:val="21"/>
          <w:u w:val="none"/>
          <w:lang w:val="en-US" w:eastAsia="zh-CN"/>
        </w:rPr>
        <w:t>→</w:t>
      </w:r>
      <w:r>
        <w:rPr>
          <w:rFonts w:hint="eastAsia" w:ascii="宋体" w:hAnsi="宋体" w:cs="宋体"/>
          <w:b/>
          <w:bCs/>
          <w:i w:val="0"/>
          <w:color w:val="0070C0"/>
          <w:sz w:val="21"/>
          <w:u w:val="none"/>
          <w:lang w:val="en-US" w:eastAsia="zh-CN"/>
        </w:rPr>
        <w:t>主再临时的如今成就</w:t>
      </w:r>
    </w:p>
    <w:p w14:paraId="348C9639">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耶稣初临时撒下的神的种子</w:t>
      </w:r>
      <w:r>
        <w:rPr>
          <w:rFonts w:hint="eastAsia" w:ascii="宋体" w:hAnsi="宋体" w:cs="宋体"/>
          <w:b/>
          <w:bCs/>
          <w:i w:val="0"/>
          <w:color w:val="0070C0"/>
          <w:sz w:val="21"/>
          <w:u w:val="none"/>
          <w:lang w:eastAsia="zh-CN"/>
        </w:rPr>
        <w:t>，</w:t>
      </w:r>
      <w:r>
        <w:rPr>
          <w:rFonts w:hint="eastAsia" w:ascii="宋体" w:hAnsi="宋体" w:eastAsia="宋体" w:cs="宋体"/>
          <w:b/>
          <w:bCs/>
          <w:i w:val="0"/>
          <w:color w:val="0070C0"/>
          <w:sz w:val="21"/>
          <w:u w:val="none"/>
          <w:lang w:eastAsia="zh-CN"/>
        </w:rPr>
        <w:t>再临时收割长成的人而成就的。</w:t>
      </w:r>
    </w:p>
    <w:p w14:paraId="5FF89318">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1)两种种子与两种子女</w:t>
      </w:r>
    </w:p>
    <w:p w14:paraId="619D91B6">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太1</w:t>
      </w:r>
      <w:r>
        <w:rPr>
          <w:rFonts w:hint="eastAsia" w:ascii="宋体" w:hAnsi="宋体" w:cs="宋体"/>
          <w:b/>
          <w:bCs/>
          <w:i w:val="0"/>
          <w:sz w:val="21"/>
          <w:highlight w:val="none"/>
          <w:u w:val="none"/>
          <w:lang w:val="en-US" w:eastAsia="zh-CN"/>
        </w:rPr>
        <w:t>3</w:t>
      </w:r>
      <w:r>
        <w:rPr>
          <w:rFonts w:hint="eastAsia" w:ascii="宋体" w:hAnsi="宋体" w:eastAsia="宋体" w:cs="宋体"/>
          <w:b/>
          <w:bCs/>
          <w:i w:val="0"/>
          <w:sz w:val="21"/>
          <w:highlight w:val="none"/>
          <w:u w:val="none"/>
          <w:lang w:eastAsia="zh-CN"/>
        </w:rPr>
        <w:t>章</w:t>
      </w:r>
      <w:r>
        <w:rPr>
          <w:rFonts w:hint="eastAsia" w:ascii="宋体" w:hAnsi="宋体" w:cs="宋体"/>
          <w:b/>
          <w:bCs/>
          <w:i w:val="0"/>
          <w:sz w:val="21"/>
          <w:highlight w:val="none"/>
          <w:u w:val="none"/>
          <w:lang w:val="en-US" w:eastAsia="zh-CN"/>
        </w:rPr>
        <w:t>耶稣的田地：两种种子</w:t>
      </w:r>
    </w:p>
    <w:p w14:paraId="1DD201D4">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按照旧约预言</w:t>
      </w:r>
      <w:r>
        <w:rPr>
          <w:rFonts w:hint="eastAsia" w:ascii="宋体" w:hAnsi="宋体" w:eastAsia="宋体" w:cs="宋体"/>
          <w:b/>
          <w:bCs/>
          <w:i w:val="0"/>
          <w:color w:val="FF0000"/>
          <w:sz w:val="21"/>
          <w:u w:val="none"/>
          <w:lang w:eastAsia="zh-CN"/>
        </w:rPr>
        <w:t>(耶 31:27)</w:t>
      </w:r>
      <w:r>
        <w:rPr>
          <w:rFonts w:hint="eastAsia" w:ascii="宋体" w:hAnsi="宋体" w:eastAsia="宋体" w:cs="宋体"/>
          <w:b/>
          <w:bCs/>
          <w:i w:val="0"/>
          <w:color w:val="0070C0"/>
          <w:sz w:val="21"/>
          <w:u w:val="none"/>
          <w:lang w:eastAsia="zh-CN"/>
        </w:rPr>
        <w:t>，</w:t>
      </w:r>
    </w:p>
    <w:p w14:paraId="6E52E843">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耶稣</w:t>
      </w:r>
      <w:r>
        <w:rPr>
          <w:rFonts w:hint="default" w:ascii="Calibri" w:hAnsi="Calibri" w:eastAsia="宋体" w:cs="Calibri"/>
          <w:b/>
          <w:bCs/>
          <w:i w:val="0"/>
          <w:color w:val="0070C0"/>
          <w:sz w:val="21"/>
          <w:u w:val="none"/>
          <w:lang w:eastAsia="zh-CN"/>
        </w:rPr>
        <w:t>→</w:t>
      </w:r>
      <w:r>
        <w:rPr>
          <w:rFonts w:hint="eastAsia" w:ascii="宋体" w:hAnsi="宋体" w:eastAsia="宋体" w:cs="宋体"/>
          <w:b/>
          <w:bCs/>
          <w:i w:val="0"/>
          <w:color w:val="0070C0"/>
          <w:sz w:val="21"/>
          <w:u w:val="none"/>
          <w:lang w:eastAsia="zh-CN"/>
        </w:rPr>
        <w:t>撒了神的种子（好种子），</w:t>
      </w:r>
    </w:p>
    <w:p w14:paraId="11CEC799">
      <w:pPr>
        <w:overflowPunct/>
        <w:jc w:val="left"/>
        <w:textAlignment w:val="auto"/>
        <w:rPr>
          <w:rFonts w:hint="eastAsia" w:ascii="宋体" w:hAnsi="宋体" w:cs="宋体"/>
          <w:b/>
          <w:bCs/>
          <w:i w:val="0"/>
          <w:color w:val="0070C0"/>
          <w:sz w:val="21"/>
          <w:u w:val="none"/>
          <w:lang w:eastAsia="zh-CN"/>
        </w:rPr>
      </w:pPr>
      <w:r>
        <w:rPr>
          <w:rFonts w:hint="eastAsia" w:ascii="宋体" w:hAnsi="宋体" w:eastAsia="宋体" w:cs="宋体"/>
          <w:b/>
          <w:bCs/>
          <w:i w:val="0"/>
          <w:color w:val="0070C0"/>
          <w:sz w:val="21"/>
          <w:u w:val="none"/>
          <w:lang w:eastAsia="zh-CN"/>
        </w:rPr>
        <w:t>魔鬼</w:t>
      </w:r>
      <w:r>
        <w:rPr>
          <w:rFonts w:hint="default" w:ascii="Calibri" w:hAnsi="Calibri" w:eastAsia="宋体" w:cs="Calibri"/>
          <w:b/>
          <w:bCs/>
          <w:i w:val="0"/>
          <w:color w:val="0070C0"/>
          <w:sz w:val="21"/>
          <w:u w:val="none"/>
          <w:lang w:eastAsia="zh-CN"/>
        </w:rPr>
        <w:t>→</w:t>
      </w:r>
      <w:r>
        <w:rPr>
          <w:rFonts w:hint="eastAsia" w:ascii="宋体" w:hAnsi="宋体" w:eastAsia="宋体" w:cs="宋体"/>
          <w:b/>
          <w:bCs/>
          <w:i w:val="0"/>
          <w:color w:val="0070C0"/>
          <w:sz w:val="21"/>
          <w:u w:val="none"/>
          <w:lang w:eastAsia="zh-CN"/>
        </w:rPr>
        <w:t>撒了魔鬼的种子（稗子）</w:t>
      </w:r>
      <w:r>
        <w:rPr>
          <w:rFonts w:hint="eastAsia" w:ascii="宋体" w:hAnsi="宋体" w:cs="宋体"/>
          <w:b/>
          <w:bCs/>
          <w:i w:val="0"/>
          <w:color w:val="0070C0"/>
          <w:sz w:val="21"/>
          <w:u w:val="none"/>
          <w:lang w:eastAsia="zh-CN"/>
        </w:rPr>
        <w:t>，</w:t>
      </w:r>
    </w:p>
    <w:p w14:paraId="5664FF91">
      <w:pPr>
        <w:overflowPunct/>
        <w:jc w:val="left"/>
        <w:textAlignment w:val="auto"/>
        <w:rPr>
          <w:rFonts w:hint="eastAsia" w:ascii="宋体" w:hAnsi="宋体" w:eastAsia="宋体" w:cs="宋体"/>
          <w:b/>
          <w:bCs/>
          <w:i w:val="0"/>
          <w:color w:val="0070C0"/>
          <w:sz w:val="21"/>
          <w:u w:val="none"/>
          <w:lang w:eastAsia="zh-CN"/>
        </w:rPr>
      </w:pPr>
    </w:p>
    <w:p w14:paraId="4573510B">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FF0000"/>
          <w:sz w:val="21"/>
          <w:highlight w:val="none"/>
          <w:u w:val="none"/>
          <w:lang w:eastAsia="zh-CN"/>
        </w:rPr>
        <w:t>路8:11</w:t>
      </w:r>
      <w:r>
        <w:rPr>
          <w:rFonts w:hint="eastAsia" w:ascii="宋体" w:hAnsi="宋体" w:eastAsia="宋体" w:cs="宋体"/>
          <w:b/>
          <w:bCs/>
          <w:i w:val="0"/>
          <w:color w:val="0070C0"/>
          <w:sz w:val="21"/>
          <w:highlight w:val="none"/>
          <w:u w:val="none"/>
          <w:lang w:eastAsia="zh-CN"/>
        </w:rPr>
        <w:t>神的种子</w:t>
      </w:r>
      <w:r>
        <w:rPr>
          <w:rFonts w:hint="eastAsia" w:ascii="宋体" w:hAnsi="宋体" w:cs="宋体"/>
          <w:b/>
          <w:bCs/>
          <w:i w:val="0"/>
          <w:color w:val="0070C0"/>
          <w:sz w:val="21"/>
          <w:highlight w:val="none"/>
          <w:u w:val="none"/>
          <w:lang w:val="en-US" w:eastAsia="zh-CN"/>
        </w:rPr>
        <w:t>=</w:t>
      </w:r>
      <w:r>
        <w:rPr>
          <w:rFonts w:hint="eastAsia" w:ascii="宋体" w:hAnsi="宋体" w:eastAsia="宋体" w:cs="宋体"/>
          <w:b/>
          <w:bCs/>
          <w:i w:val="0"/>
          <w:color w:val="0070C0"/>
          <w:sz w:val="21"/>
          <w:highlight w:val="none"/>
          <w:u w:val="none"/>
          <w:lang w:eastAsia="zh-CN"/>
        </w:rPr>
        <w:t>神</w:t>
      </w:r>
      <w:r>
        <w:rPr>
          <w:rFonts w:hint="eastAsia" w:ascii="宋体" w:hAnsi="宋体" w:cs="宋体"/>
          <w:b/>
          <w:bCs/>
          <w:i w:val="0"/>
          <w:color w:val="0070C0"/>
          <w:sz w:val="21"/>
          <w:highlight w:val="none"/>
          <w:u w:val="none"/>
          <w:lang w:val="en-US" w:eastAsia="zh-CN"/>
        </w:rPr>
        <w:t>真理的</w:t>
      </w:r>
      <w:r>
        <w:rPr>
          <w:rFonts w:hint="eastAsia" w:ascii="宋体" w:hAnsi="宋体" w:eastAsia="宋体" w:cs="宋体"/>
          <w:b/>
          <w:bCs/>
          <w:i w:val="0"/>
          <w:color w:val="0070C0"/>
          <w:sz w:val="21"/>
          <w:highlight w:val="none"/>
          <w:u w:val="none"/>
          <w:lang w:eastAsia="zh-CN"/>
        </w:rPr>
        <w:t>话语</w:t>
      </w:r>
      <w:r>
        <w:rPr>
          <w:rFonts w:hint="eastAsia" w:ascii="宋体" w:hAnsi="宋体" w:cs="宋体"/>
          <w:b/>
          <w:bCs/>
          <w:i w:val="0"/>
          <w:color w:val="0070C0"/>
          <w:sz w:val="21"/>
          <w:highlight w:val="none"/>
          <w:u w:val="none"/>
          <w:lang w:eastAsia="zh-CN"/>
        </w:rPr>
        <w:t>，</w:t>
      </w:r>
      <w:r>
        <w:rPr>
          <w:rFonts w:hint="eastAsia" w:ascii="宋体" w:hAnsi="宋体" w:cs="宋体"/>
          <w:b/>
          <w:bCs/>
          <w:i w:val="0"/>
          <w:color w:val="0070C0"/>
          <w:sz w:val="21"/>
          <w:highlight w:val="none"/>
          <w:u w:val="none"/>
          <w:lang w:val="en-US" w:eastAsia="zh-CN"/>
        </w:rPr>
        <w:t>用</w:t>
      </w:r>
      <w:r>
        <w:rPr>
          <w:rFonts w:hint="eastAsia" w:ascii="宋体" w:hAnsi="宋体" w:eastAsia="宋体" w:cs="宋体"/>
          <w:b/>
          <w:bCs/>
          <w:i w:val="0"/>
          <w:color w:val="0070C0"/>
          <w:sz w:val="21"/>
          <w:highlight w:val="none"/>
          <w:u w:val="none"/>
          <w:lang w:eastAsia="zh-CN"/>
        </w:rPr>
        <w:t>神的种子</w:t>
      </w:r>
      <w:r>
        <w:rPr>
          <w:rFonts w:hint="eastAsia" w:ascii="宋体" w:hAnsi="宋体" w:cs="宋体"/>
          <w:b/>
          <w:bCs/>
          <w:i w:val="0"/>
          <w:color w:val="0070C0"/>
          <w:sz w:val="21"/>
          <w:highlight w:val="none"/>
          <w:u w:val="none"/>
          <w:lang w:val="en-US" w:eastAsia="zh-CN"/>
        </w:rPr>
        <w:t>重生为</w:t>
      </w:r>
      <w:r>
        <w:rPr>
          <w:rFonts w:hint="eastAsia" w:ascii="宋体" w:hAnsi="宋体" w:eastAsia="宋体" w:cs="宋体"/>
          <w:b/>
          <w:bCs/>
          <w:i w:val="0"/>
          <w:color w:val="0070C0"/>
          <w:sz w:val="21"/>
          <w:highlight w:val="none"/>
          <w:u w:val="none"/>
          <w:lang w:eastAsia="zh-CN"/>
        </w:rPr>
        <w:t>神的儿子</w:t>
      </w:r>
      <w:r>
        <w:rPr>
          <w:rFonts w:hint="eastAsia" w:ascii="宋体" w:hAnsi="宋体" w:cs="宋体"/>
          <w:b/>
          <w:bCs/>
          <w:i w:val="0"/>
          <w:color w:val="0070C0"/>
          <w:sz w:val="21"/>
          <w:highlight w:val="none"/>
          <w:u w:val="none"/>
          <w:lang w:eastAsia="zh-CN"/>
        </w:rPr>
        <w:t>（</w:t>
      </w:r>
      <w:r>
        <w:rPr>
          <w:rFonts w:hint="eastAsia" w:ascii="宋体" w:hAnsi="宋体" w:eastAsia="宋体" w:cs="宋体"/>
          <w:b/>
          <w:bCs/>
          <w:i w:val="0"/>
          <w:color w:val="0070C0"/>
          <w:sz w:val="21"/>
          <w:highlight w:val="none"/>
          <w:u w:val="none"/>
          <w:lang w:eastAsia="zh-CN"/>
        </w:rPr>
        <w:t>彼前1:23</w:t>
      </w:r>
      <w:r>
        <w:rPr>
          <w:rFonts w:hint="eastAsia" w:ascii="宋体" w:hAnsi="宋体" w:cs="宋体"/>
          <w:b/>
          <w:bCs/>
          <w:i w:val="0"/>
          <w:color w:val="0070C0"/>
          <w:sz w:val="21"/>
          <w:highlight w:val="none"/>
          <w:u w:val="none"/>
          <w:lang w:eastAsia="zh-CN"/>
        </w:rPr>
        <w:t>）</w:t>
      </w:r>
    </w:p>
    <w:p w14:paraId="252F8E24">
      <w:pPr>
        <w:overflowPunct/>
        <w:jc w:val="left"/>
        <w:textAlignment w:val="auto"/>
        <w:rPr>
          <w:rFonts w:hint="eastAsia" w:ascii="宋体" w:hAnsi="宋体" w:cs="宋体"/>
          <w:b/>
          <w:bCs/>
          <w:i w:val="0"/>
          <w:color w:val="0070C0"/>
          <w:sz w:val="21"/>
          <w:u w:val="none"/>
          <w:lang w:eastAsia="zh-CN"/>
        </w:rPr>
      </w:pPr>
      <w:r>
        <w:rPr>
          <w:rFonts w:hint="eastAsia" w:ascii="宋体" w:hAnsi="宋体" w:eastAsia="宋体" w:cs="宋体"/>
          <w:b/>
          <w:bCs/>
          <w:i w:val="0"/>
          <w:color w:val="FF0000"/>
          <w:sz w:val="21"/>
          <w:u w:val="none"/>
          <w:lang w:eastAsia="zh-CN"/>
        </w:rPr>
        <w:t>约8:44</w:t>
      </w:r>
      <w:r>
        <w:rPr>
          <w:rFonts w:hint="eastAsia" w:ascii="宋体" w:hAnsi="宋体" w:eastAsia="宋体" w:cs="宋体"/>
          <w:b/>
          <w:bCs/>
          <w:i w:val="0"/>
          <w:color w:val="0070C0"/>
          <w:sz w:val="21"/>
          <w:u w:val="none"/>
          <w:lang w:eastAsia="zh-CN"/>
        </w:rPr>
        <w:t>魔鬼的种子</w:t>
      </w:r>
      <w:r>
        <w:rPr>
          <w:rFonts w:hint="eastAsia" w:ascii="宋体" w:hAnsi="宋体" w:cs="宋体"/>
          <w:b/>
          <w:bCs/>
          <w:i w:val="0"/>
          <w:color w:val="0070C0"/>
          <w:sz w:val="21"/>
          <w:u w:val="none"/>
          <w:lang w:val="en-US" w:eastAsia="zh-CN"/>
        </w:rPr>
        <w:t>生的=</w:t>
      </w:r>
      <w:r>
        <w:rPr>
          <w:rFonts w:hint="eastAsia" w:ascii="宋体" w:hAnsi="宋体" w:eastAsia="宋体" w:cs="宋体"/>
          <w:b/>
          <w:bCs/>
          <w:i w:val="0"/>
          <w:color w:val="0070C0"/>
          <w:sz w:val="21"/>
          <w:u w:val="none"/>
          <w:lang w:eastAsia="zh-CN"/>
        </w:rPr>
        <w:t>魔鬼的儿子</w:t>
      </w:r>
      <w:r>
        <w:rPr>
          <w:rFonts w:hint="eastAsia" w:ascii="宋体" w:hAnsi="宋体" w:cs="宋体"/>
          <w:b/>
          <w:bCs/>
          <w:i w:val="0"/>
          <w:color w:val="0070C0"/>
          <w:sz w:val="21"/>
          <w:u w:val="none"/>
          <w:lang w:eastAsia="zh-CN"/>
        </w:rPr>
        <w:t>（</w:t>
      </w:r>
      <w:r>
        <w:rPr>
          <w:rFonts w:hint="eastAsia" w:ascii="宋体" w:hAnsi="宋体" w:eastAsia="宋体" w:cs="宋体"/>
          <w:b/>
          <w:bCs/>
          <w:i w:val="0"/>
          <w:color w:val="0070C0"/>
          <w:sz w:val="21"/>
          <w:u w:val="none"/>
          <w:lang w:eastAsia="zh-CN"/>
        </w:rPr>
        <w:t>魔鬼的种子</w:t>
      </w:r>
      <w:r>
        <w:rPr>
          <w:rFonts w:hint="eastAsia" w:ascii="宋体" w:hAnsi="宋体" w:cs="宋体"/>
          <w:b/>
          <w:bCs/>
          <w:i w:val="0"/>
          <w:color w:val="0070C0"/>
          <w:sz w:val="21"/>
          <w:u w:val="none"/>
          <w:lang w:val="en-US" w:eastAsia="zh-CN"/>
        </w:rPr>
        <w:t>=</w:t>
      </w:r>
      <w:r>
        <w:rPr>
          <w:rFonts w:hint="eastAsia" w:ascii="宋体" w:hAnsi="宋体" w:eastAsia="宋体" w:cs="宋体"/>
          <w:b/>
          <w:bCs/>
          <w:i w:val="0"/>
          <w:color w:val="0070C0"/>
          <w:sz w:val="21"/>
          <w:u w:val="none"/>
          <w:lang w:eastAsia="zh-CN"/>
        </w:rPr>
        <w:t>谎言</w:t>
      </w:r>
      <w:r>
        <w:rPr>
          <w:rFonts w:hint="eastAsia" w:ascii="宋体" w:hAnsi="宋体" w:cs="宋体"/>
          <w:b/>
          <w:bCs/>
          <w:i w:val="0"/>
          <w:color w:val="0070C0"/>
          <w:sz w:val="21"/>
          <w:u w:val="none"/>
          <w:lang w:eastAsia="zh-CN"/>
        </w:rPr>
        <w:t>）</w:t>
      </w:r>
    </w:p>
    <w:p w14:paraId="019F9C46">
      <w:pPr>
        <w:overflowPunct/>
        <w:jc w:val="left"/>
        <w:textAlignment w:val="auto"/>
        <w:rPr>
          <w:rFonts w:hint="eastAsia" w:ascii="宋体" w:hAnsi="宋体" w:cs="宋体"/>
          <w:b/>
          <w:bCs/>
          <w:i w:val="0"/>
          <w:color w:val="0070C0"/>
          <w:sz w:val="21"/>
          <w:u w:val="none"/>
          <w:lang w:eastAsia="zh-CN"/>
        </w:rPr>
      </w:pPr>
    </w:p>
    <w:p w14:paraId="2536174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太13:38田地</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世界</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耶稣教会</w:t>
      </w:r>
      <w:r>
        <w:rPr>
          <w:rFonts w:hint="eastAsia" w:ascii="宋体" w:hAnsi="宋体" w:cs="宋体"/>
          <w:b/>
          <w:bCs/>
          <w:i w:val="0"/>
          <w:sz w:val="21"/>
          <w:highlight w:val="none"/>
          <w:u w:val="none"/>
          <w:lang w:eastAsia="zh-CN"/>
        </w:rPr>
        <w:t>）</w:t>
      </w:r>
    </w:p>
    <w:p w14:paraId="355291E8">
      <w:pPr>
        <w:overflowPunct/>
        <w:jc w:val="left"/>
        <w:textAlignment w:val="auto"/>
        <w:rPr>
          <w:rFonts w:hint="eastAsia" w:ascii="宋体" w:hAnsi="宋体" w:cs="宋体"/>
          <w:b/>
          <w:bCs/>
          <w:i w:val="0"/>
          <w:color w:val="auto"/>
          <w:sz w:val="21"/>
          <w:highlight w:val="none"/>
          <w:u w:val="none"/>
          <w:lang w:val="en-US" w:eastAsia="zh-CN"/>
        </w:rPr>
      </w:pPr>
      <w:r>
        <w:rPr>
          <w:rFonts w:hint="eastAsia" w:ascii="宋体" w:hAnsi="宋体" w:eastAsia="宋体" w:cs="宋体"/>
          <w:b/>
          <w:bCs/>
          <w:i w:val="0"/>
          <w:color w:val="FF0000"/>
          <w:sz w:val="21"/>
          <w:highlight w:val="none"/>
          <w:u w:val="none"/>
          <w:lang w:eastAsia="zh-CN"/>
        </w:rPr>
        <w:t>太 13:30</w:t>
      </w:r>
      <w:r>
        <w:rPr>
          <w:rFonts w:hint="eastAsia" w:ascii="宋体" w:hAnsi="宋体" w:cs="宋体"/>
          <w:b/>
          <w:bCs/>
          <w:i w:val="0"/>
          <w:color w:val="FF0000"/>
          <w:sz w:val="21"/>
          <w:highlight w:val="none"/>
          <w:u w:val="none"/>
          <w:lang w:val="en-US" w:eastAsia="zh-CN"/>
        </w:rPr>
        <w:t xml:space="preserve">  </w:t>
      </w:r>
      <w:r>
        <w:rPr>
          <w:rFonts w:hint="eastAsia" w:ascii="宋体" w:hAnsi="宋体" w:cs="宋体"/>
          <w:b/>
          <w:bCs/>
          <w:i w:val="0"/>
          <w:color w:val="0070C0"/>
          <w:sz w:val="21"/>
          <w:highlight w:val="none"/>
          <w:u w:val="none"/>
          <w:lang w:val="en-US" w:eastAsia="zh-CN"/>
        </w:rPr>
        <w:t>两种种子在一个田地，</w:t>
      </w:r>
      <w:r>
        <w:rPr>
          <w:rFonts w:hint="eastAsia" w:ascii="宋体" w:hAnsi="宋体" w:cs="宋体"/>
          <w:b/>
          <w:bCs/>
          <w:i w:val="0"/>
          <w:color w:val="auto"/>
          <w:sz w:val="21"/>
          <w:highlight w:val="none"/>
          <w:u w:val="none"/>
          <w:lang w:val="en-US" w:eastAsia="zh-CN"/>
        </w:rPr>
        <w:t>收割时再区分</w:t>
      </w:r>
    </w:p>
    <w:p w14:paraId="46D265FE">
      <w:pPr>
        <w:overflowPunct/>
        <w:jc w:val="left"/>
        <w:textAlignment w:val="auto"/>
        <w:rPr>
          <w:rFonts w:hint="default"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太 13:39收割时</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世界的末了</w:t>
      </w:r>
    </w:p>
    <w:p w14:paraId="40717168">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太 13:39耶稣再临时</w:t>
      </w:r>
      <w:r>
        <w:rPr>
          <w:rFonts w:hint="eastAsia" w:ascii="宋体" w:hAnsi="宋体" w:cs="宋体"/>
          <w:b/>
          <w:bCs/>
          <w:i w:val="0"/>
          <w:color w:val="0070C0"/>
          <w:sz w:val="21"/>
          <w:highlight w:val="none"/>
          <w:u w:val="none"/>
          <w:lang w:val="en-US" w:eastAsia="zh-CN"/>
        </w:rPr>
        <w:t>=</w:t>
      </w:r>
      <w:r>
        <w:rPr>
          <w:rFonts w:hint="eastAsia" w:ascii="宋体" w:hAnsi="宋体" w:eastAsia="宋体" w:cs="宋体"/>
          <w:b/>
          <w:bCs/>
          <w:i w:val="0"/>
          <w:color w:val="0070C0"/>
          <w:sz w:val="21"/>
          <w:highlight w:val="none"/>
          <w:u w:val="none"/>
          <w:lang w:eastAsia="zh-CN"/>
        </w:rPr>
        <w:t>收割的时候</w:t>
      </w:r>
    </w:p>
    <w:p w14:paraId="59AB6D6E">
      <w:pPr>
        <w:overflowPunct/>
        <w:jc w:val="left"/>
        <w:textAlignment w:val="auto"/>
        <w:rPr>
          <w:rFonts w:hint="eastAsia" w:ascii="宋体" w:hAnsi="宋体" w:cs="宋体"/>
          <w:b/>
          <w:bCs/>
          <w:i w:val="0"/>
          <w:sz w:val="21"/>
          <w:highlight w:val="none"/>
          <w:u w:val="none"/>
          <w:lang w:val="en-US" w:eastAsia="zh-CN"/>
        </w:rPr>
      </w:pPr>
      <w:r>
        <w:rPr>
          <w:rFonts w:hint="eastAsia" w:ascii="宋体" w:hAnsi="宋体" w:cs="宋体"/>
          <w:b/>
          <w:bCs/>
          <w:i w:val="0"/>
          <w:sz w:val="21"/>
          <w:highlight w:val="none"/>
          <w:u w:val="none"/>
          <w:lang w:val="en-US" w:eastAsia="zh-CN"/>
        </w:rPr>
        <w:t>太13：</w:t>
      </w:r>
      <w:r>
        <w:rPr>
          <w:rFonts w:hint="eastAsia" w:ascii="宋体" w:hAnsi="宋体" w:eastAsia="宋体" w:cs="宋体"/>
          <w:b/>
          <w:bCs/>
          <w:i w:val="0"/>
          <w:sz w:val="21"/>
          <w:highlight w:val="none"/>
          <w:u w:val="none"/>
          <w:lang w:eastAsia="zh-CN"/>
        </w:rPr>
        <w:t>38~4</w:t>
      </w:r>
      <w:r>
        <w:rPr>
          <w:rFonts w:hint="eastAsia" w:ascii="宋体" w:hAnsi="宋体" w:cs="宋体"/>
          <w:b/>
          <w:bCs/>
          <w:i w:val="0"/>
          <w:sz w:val="21"/>
          <w:highlight w:val="none"/>
          <w:u w:val="none"/>
          <w:lang w:val="en-US" w:eastAsia="zh-CN"/>
        </w:rPr>
        <w:t>3</w:t>
      </w:r>
      <w:r>
        <w:rPr>
          <w:rFonts w:hint="eastAsia" w:ascii="宋体" w:hAnsi="宋体" w:eastAsia="宋体" w:cs="宋体"/>
          <w:b/>
          <w:bCs/>
          <w:i w:val="0"/>
          <w:sz w:val="21"/>
          <w:highlight w:val="none"/>
          <w:u w:val="none"/>
          <w:lang w:eastAsia="zh-CN"/>
        </w:rPr>
        <w:t>神的种子</w:t>
      </w:r>
      <w:r>
        <w:rPr>
          <w:rFonts w:hint="default" w:ascii="Arial" w:hAnsi="Arial" w:cs="Arial"/>
          <w:b/>
          <w:bCs/>
          <w:i w:val="0"/>
          <w:sz w:val="21"/>
          <w:highlight w:val="none"/>
          <w:u w:val="none"/>
          <w:lang w:val="en-US" w:eastAsia="zh-CN"/>
        </w:rPr>
        <w:t>→</w:t>
      </w:r>
      <w:r>
        <w:rPr>
          <w:rFonts w:hint="eastAsia" w:ascii="Arial" w:hAnsi="Arial" w:cs="Arial"/>
          <w:b/>
          <w:bCs/>
          <w:i w:val="0"/>
          <w:sz w:val="21"/>
          <w:highlight w:val="none"/>
          <w:u w:val="none"/>
          <w:lang w:val="en-US" w:eastAsia="zh-CN"/>
        </w:rPr>
        <w:t>神的</w:t>
      </w:r>
      <w:r>
        <w:rPr>
          <w:rFonts w:hint="eastAsia" w:ascii="宋体" w:hAnsi="宋体" w:cs="宋体"/>
          <w:b/>
          <w:bCs/>
          <w:i w:val="0"/>
          <w:sz w:val="21"/>
          <w:highlight w:val="none"/>
          <w:u w:val="none"/>
          <w:lang w:val="en-US" w:eastAsia="zh-CN"/>
        </w:rPr>
        <w:t>子女</w:t>
      </w:r>
    </w:p>
    <w:p w14:paraId="16BD7562">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魔鬼的种子</w:t>
      </w:r>
      <w:r>
        <w:rPr>
          <w:rFonts w:hint="default" w:ascii="Arial" w:hAnsi="Arial" w:cs="Arial"/>
          <w:b/>
          <w:bCs/>
          <w:i w:val="0"/>
          <w:sz w:val="21"/>
          <w:highlight w:val="none"/>
          <w:u w:val="none"/>
          <w:lang w:val="en-US" w:eastAsia="zh-CN"/>
        </w:rPr>
        <w:t>→</w:t>
      </w:r>
      <w:r>
        <w:rPr>
          <w:rFonts w:hint="eastAsia" w:ascii="Arial" w:hAnsi="Arial" w:cs="Arial"/>
          <w:b/>
          <w:bCs/>
          <w:i w:val="0"/>
          <w:sz w:val="21"/>
          <w:highlight w:val="none"/>
          <w:u w:val="none"/>
          <w:lang w:val="en-US" w:eastAsia="zh-CN"/>
        </w:rPr>
        <w:t>魔鬼的</w:t>
      </w:r>
      <w:r>
        <w:rPr>
          <w:rFonts w:hint="eastAsia" w:ascii="宋体" w:hAnsi="宋体" w:eastAsia="宋体" w:cs="宋体"/>
          <w:b/>
          <w:bCs/>
          <w:i w:val="0"/>
          <w:sz w:val="21"/>
          <w:highlight w:val="none"/>
          <w:u w:val="none"/>
          <w:lang w:eastAsia="zh-CN"/>
        </w:rPr>
        <w:t>子</w:t>
      </w:r>
      <w:r>
        <w:rPr>
          <w:rFonts w:hint="eastAsia" w:ascii="宋体" w:hAnsi="宋体" w:cs="宋体"/>
          <w:b/>
          <w:bCs/>
          <w:i w:val="0"/>
          <w:sz w:val="21"/>
          <w:highlight w:val="none"/>
          <w:u w:val="none"/>
          <w:lang w:val="en-US" w:eastAsia="zh-CN"/>
        </w:rPr>
        <w:t>女</w:t>
      </w:r>
    </w:p>
    <w:p w14:paraId="7438AC56">
      <w:pPr>
        <w:overflowPunct/>
        <w:jc w:val="left"/>
        <w:textAlignment w:val="auto"/>
        <w:rPr>
          <w:rFonts w:hint="eastAsia" w:ascii="宋体" w:hAnsi="宋体" w:eastAsia="宋体" w:cs="宋体"/>
          <w:b/>
          <w:bCs/>
          <w:i w:val="0"/>
          <w:sz w:val="21"/>
          <w:highlight w:val="none"/>
          <w:u w:val="none"/>
          <w:lang w:eastAsia="zh-CN"/>
        </w:rPr>
      </w:pPr>
    </w:p>
    <w:p w14:paraId="756177FC">
      <w:pPr>
        <w:numPr>
          <w:ilvl w:val="0"/>
          <w:numId w:val="0"/>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2）收割时结束的世界是哪里？</w:t>
      </w:r>
      <w:r>
        <w:rPr>
          <w:rFonts w:hint="eastAsia" w:ascii="宋体" w:hAnsi="宋体" w:eastAsia="宋体" w:cs="宋体"/>
          <w:b/>
          <w:bCs/>
          <w:i w:val="0"/>
          <w:sz w:val="21"/>
          <w:highlight w:val="none"/>
          <w:u w:val="none"/>
          <w:lang w:eastAsia="zh-CN"/>
        </w:rPr>
        <w:t xml:space="preserve"> </w:t>
      </w:r>
    </w:p>
    <w:p w14:paraId="41DC07D7">
      <w:pPr>
        <w:overflowPunct/>
        <w:jc w:val="left"/>
        <w:textAlignment w:val="auto"/>
        <w:rPr>
          <w:rFonts w:hint="eastAsia" w:ascii="宋体" w:hAnsi="宋体" w:cs="宋体"/>
          <w:b/>
          <w:bCs/>
          <w:i w:val="0"/>
          <w:sz w:val="21"/>
          <w:highlight w:val="none"/>
          <w:u w:val="none"/>
          <w:lang w:eastAsia="zh-CN"/>
        </w:rPr>
      </w:pPr>
      <w:r>
        <w:rPr>
          <w:rFonts w:hint="eastAsia" w:ascii="宋体" w:hAnsi="宋体" w:eastAsia="宋体" w:cs="宋体"/>
          <w:b/>
          <w:bCs/>
          <w:i w:val="0"/>
          <w:sz w:val="21"/>
          <w:highlight w:val="none"/>
          <w:u w:val="none"/>
          <w:lang w:eastAsia="zh-CN"/>
        </w:rPr>
        <w:t>太 24:31耶稣再</w:t>
      </w:r>
      <w:r>
        <w:rPr>
          <w:rFonts w:hint="eastAsia" w:ascii="宋体" w:hAnsi="宋体" w:cs="宋体"/>
          <w:b/>
          <w:bCs/>
          <w:i w:val="0"/>
          <w:sz w:val="21"/>
          <w:highlight w:val="none"/>
          <w:u w:val="none"/>
          <w:lang w:val="en-US" w:eastAsia="zh-CN"/>
        </w:rPr>
        <w:t>临</w:t>
      </w:r>
      <w:r>
        <w:rPr>
          <w:rFonts w:hint="eastAsia" w:ascii="宋体" w:hAnsi="宋体" w:eastAsia="宋体" w:cs="宋体"/>
          <w:b/>
          <w:bCs/>
          <w:i w:val="0"/>
          <w:sz w:val="21"/>
          <w:highlight w:val="none"/>
          <w:u w:val="none"/>
          <w:lang w:eastAsia="zh-CN"/>
        </w:rPr>
        <w:t>与天使</w:t>
      </w:r>
      <w:r>
        <w:rPr>
          <w:rFonts w:hint="eastAsia" w:ascii="宋体" w:hAnsi="宋体" w:cs="宋体"/>
          <w:b/>
          <w:bCs/>
          <w:i w:val="0"/>
          <w:sz w:val="21"/>
          <w:highlight w:val="none"/>
          <w:u w:val="none"/>
          <w:lang w:val="en-US" w:eastAsia="zh-CN"/>
        </w:rPr>
        <w:t>收割</w:t>
      </w:r>
    </w:p>
    <w:p w14:paraId="1A0AD03A">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启14:14~16 在</w:t>
      </w:r>
      <w:r>
        <w:rPr>
          <w:rFonts w:hint="eastAsia" w:ascii="宋体" w:hAnsi="宋体" w:cs="宋体"/>
          <w:b/>
          <w:bCs/>
          <w:i w:val="0"/>
          <w:sz w:val="21"/>
          <w:highlight w:val="none"/>
          <w:u w:val="none"/>
          <w:lang w:val="en-US" w:eastAsia="zh-CN"/>
        </w:rPr>
        <w:t>耶稣的</w:t>
      </w:r>
      <w:r>
        <w:rPr>
          <w:rFonts w:hint="eastAsia" w:ascii="宋体" w:hAnsi="宋体" w:eastAsia="宋体" w:cs="宋体"/>
          <w:b/>
          <w:bCs/>
          <w:i w:val="0"/>
          <w:sz w:val="21"/>
          <w:highlight w:val="none"/>
          <w:u w:val="none"/>
          <w:lang w:eastAsia="zh-CN"/>
        </w:rPr>
        <w:t>田里收割熟透的果子</w:t>
      </w:r>
    </w:p>
    <w:p w14:paraId="752345C5">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果子被收割之后耶稣田地的作用就会结束。</w:t>
      </w:r>
    </w:p>
    <w:p w14:paraId="155ED647">
      <w:p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太 13:39世界末了</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耶稣</w:t>
      </w:r>
      <w:r>
        <w:rPr>
          <w:rFonts w:hint="eastAsia" w:ascii="宋体" w:hAnsi="宋体" w:cs="宋体"/>
          <w:b/>
          <w:bCs/>
          <w:i w:val="0"/>
          <w:sz w:val="21"/>
          <w:highlight w:val="none"/>
          <w:u w:val="none"/>
          <w:lang w:val="en-US" w:eastAsia="zh-CN"/>
        </w:rPr>
        <w:t>教会</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田地</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的终末</w:t>
      </w:r>
    </w:p>
    <w:p w14:paraId="366EF86B">
      <w:pPr>
        <w:overflowPunct/>
        <w:jc w:val="left"/>
        <w:textAlignment w:val="auto"/>
        <w:rPr>
          <w:rFonts w:hint="eastAsia" w:ascii="宋体" w:hAnsi="宋体" w:eastAsia="宋体" w:cs="宋体"/>
          <w:b/>
          <w:bCs/>
          <w:i w:val="0"/>
          <w:color w:val="FF0000"/>
          <w:sz w:val="21"/>
          <w:highlight w:val="none"/>
          <w:u w:val="none"/>
          <w:lang w:eastAsia="zh-CN"/>
        </w:rPr>
      </w:pPr>
      <w:r>
        <w:rPr>
          <w:rFonts w:hint="eastAsia" w:ascii="宋体" w:hAnsi="宋体" w:eastAsia="宋体" w:cs="宋体"/>
          <w:b/>
          <w:bCs/>
          <w:i w:val="0"/>
          <w:color w:val="FF0000"/>
          <w:sz w:val="21"/>
          <w:highlight w:val="none"/>
          <w:u w:val="none"/>
          <w:lang w:eastAsia="zh-CN"/>
        </w:rPr>
        <w:t>即耶稣教会</w:t>
      </w:r>
      <w:r>
        <w:rPr>
          <w:rFonts w:hint="eastAsia" w:ascii="宋体" w:hAnsi="宋体" w:cs="宋体"/>
          <w:b/>
          <w:bCs/>
          <w:i w:val="0"/>
          <w:color w:val="FF0000"/>
          <w:sz w:val="21"/>
          <w:highlight w:val="none"/>
          <w:u w:val="none"/>
          <w:lang w:val="en-US" w:eastAsia="zh-CN"/>
        </w:rPr>
        <w:t>的</w:t>
      </w:r>
      <w:r>
        <w:rPr>
          <w:rFonts w:hint="eastAsia" w:ascii="宋体" w:hAnsi="宋体" w:eastAsia="宋体" w:cs="宋体"/>
          <w:b/>
          <w:bCs/>
          <w:i w:val="0"/>
          <w:color w:val="FF0000"/>
          <w:sz w:val="21"/>
          <w:highlight w:val="none"/>
          <w:u w:val="none"/>
          <w:lang w:eastAsia="zh-CN"/>
        </w:rPr>
        <w:t>末</w:t>
      </w:r>
      <w:r>
        <w:rPr>
          <w:rFonts w:hint="eastAsia" w:ascii="宋体" w:hAnsi="宋体" w:cs="宋体"/>
          <w:b/>
          <w:bCs/>
          <w:i w:val="0"/>
          <w:color w:val="FF0000"/>
          <w:sz w:val="21"/>
          <w:highlight w:val="none"/>
          <w:u w:val="none"/>
          <w:lang w:val="en-US" w:eastAsia="zh-CN"/>
        </w:rPr>
        <w:t>了</w:t>
      </w:r>
      <w:r>
        <w:rPr>
          <w:rFonts w:hint="eastAsia" w:ascii="宋体" w:hAnsi="宋体" w:eastAsia="宋体" w:cs="宋体"/>
          <w:b/>
          <w:bCs/>
          <w:i w:val="0"/>
          <w:color w:val="FF0000"/>
          <w:sz w:val="21"/>
          <w:highlight w:val="none"/>
          <w:u w:val="none"/>
          <w:lang w:eastAsia="zh-CN"/>
        </w:rPr>
        <w:t xml:space="preserve"> ，就是延续了2000年的传统教会的终末。</w:t>
      </w:r>
    </w:p>
    <w:p w14:paraId="58A0FAE6">
      <w:pPr>
        <w:overflowPunct/>
        <w:jc w:val="left"/>
        <w:textAlignment w:val="auto"/>
        <w:rPr>
          <w:rFonts w:hint="eastAsia" w:ascii="宋体" w:hAnsi="宋体" w:eastAsia="宋体" w:cs="宋体"/>
          <w:b/>
          <w:bCs/>
          <w:i w:val="0"/>
          <w:color w:val="FF0000"/>
          <w:sz w:val="21"/>
          <w:highlight w:val="none"/>
          <w:u w:val="none"/>
          <w:lang w:eastAsia="zh-CN"/>
        </w:rPr>
      </w:pPr>
      <w:r>
        <w:rPr>
          <w:rFonts w:hint="eastAsia" w:ascii="宋体" w:hAnsi="宋体" w:eastAsia="宋体" w:cs="宋体"/>
          <w:b/>
          <w:bCs/>
          <w:i w:val="0"/>
          <w:color w:val="FF0000"/>
          <w:sz w:val="21"/>
          <w:highlight w:val="none"/>
          <w:u w:val="none"/>
          <w:lang w:eastAsia="zh-CN"/>
        </w:rPr>
        <w:t>并不是对圣经无知的假牧者们所主张的“地球村的终末”。</w:t>
      </w:r>
    </w:p>
    <w:p w14:paraId="23824950">
      <w:pPr>
        <w:overflowPunct/>
        <w:jc w:val="left"/>
        <w:textAlignment w:val="auto"/>
        <w:rPr>
          <w:rFonts w:hint="eastAsia" w:ascii="宋体" w:hAnsi="宋体" w:eastAsia="宋体" w:cs="宋体"/>
          <w:b/>
          <w:bCs/>
          <w:i w:val="0"/>
          <w:color w:val="FF0000"/>
          <w:sz w:val="21"/>
          <w:highlight w:val="none"/>
          <w:u w:val="none"/>
          <w:lang w:eastAsia="zh-CN"/>
        </w:rPr>
      </w:pPr>
    </w:p>
    <w:p w14:paraId="3D74CC9C">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3）未被收割的人面临的审判</w:t>
      </w:r>
    </w:p>
    <w:p w14:paraId="7C4E6D05">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主再临时即收割的时候就会明确的区分出用神的种子所生的人和用魔鬼的种子所生的人。</w:t>
      </w:r>
    </w:p>
    <w:p w14:paraId="38597A22">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太13:39~43</w:t>
      </w:r>
    </w:p>
    <w:p w14:paraId="040C7B22">
      <w:pPr>
        <w:overflowPunct/>
        <w:jc w:val="left"/>
        <w:textAlignment w:val="auto"/>
        <w:rPr>
          <w:rFonts w:hint="default" w:ascii="Arial" w:hAnsi="Arial" w:cs="Arial"/>
          <w:b/>
          <w:bCs/>
          <w:i w:val="0"/>
          <w:sz w:val="21"/>
          <w:highlight w:val="none"/>
          <w:u w:val="none"/>
          <w:lang w:val="en-US" w:eastAsia="zh-CN"/>
        </w:rPr>
      </w:pPr>
      <w:r>
        <w:rPr>
          <w:rFonts w:hint="eastAsia" w:ascii="宋体" w:hAnsi="宋体" w:eastAsia="宋体" w:cs="宋体"/>
          <w:b/>
          <w:bCs/>
          <w:i w:val="0"/>
          <w:sz w:val="21"/>
          <w:highlight w:val="none"/>
          <w:u w:val="none"/>
          <w:lang w:eastAsia="zh-CN"/>
        </w:rPr>
        <w:t>神的种子所生</w:t>
      </w:r>
      <w:r>
        <w:rPr>
          <w:rFonts w:hint="default" w:ascii="Arial" w:hAnsi="Arial" w:cs="Arial"/>
          <w:b/>
          <w:bCs/>
          <w:i w:val="0"/>
          <w:sz w:val="21"/>
          <w:highlight w:val="none"/>
          <w:u w:val="none"/>
          <w:lang w:val="en-US" w:eastAsia="zh-CN"/>
        </w:rPr>
        <w:t>→</w:t>
      </w:r>
      <w:r>
        <w:rPr>
          <w:rFonts w:hint="eastAsia" w:ascii="Arial" w:hAnsi="Arial" w:cs="Arial"/>
          <w:b/>
          <w:bCs/>
          <w:i w:val="0"/>
          <w:sz w:val="21"/>
          <w:highlight w:val="none"/>
          <w:u w:val="none"/>
          <w:lang w:val="en-US" w:eastAsia="zh-CN"/>
        </w:rPr>
        <w:t>被收割：仓里</w:t>
      </w:r>
    </w:p>
    <w:p w14:paraId="06C6E02D">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魔鬼的种子所生</w:t>
      </w:r>
      <w:r>
        <w:rPr>
          <w:rFonts w:hint="default" w:ascii="Arial" w:hAnsi="Arial" w:cs="Arial"/>
          <w:b/>
          <w:bCs/>
          <w:i w:val="0"/>
          <w:sz w:val="21"/>
          <w:highlight w:val="none"/>
          <w:u w:val="none"/>
          <w:lang w:val="en-US" w:eastAsia="zh-CN"/>
        </w:rPr>
        <w:t>→</w:t>
      </w:r>
      <w:r>
        <w:rPr>
          <w:rFonts w:hint="eastAsia" w:ascii="宋体" w:hAnsi="宋体" w:eastAsia="宋体" w:cs="宋体"/>
          <w:b/>
          <w:bCs/>
          <w:i w:val="0"/>
          <w:sz w:val="21"/>
          <w:highlight w:val="none"/>
          <w:u w:val="none"/>
          <w:lang w:eastAsia="zh-CN"/>
        </w:rPr>
        <w:t>留田里</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火烧</w:t>
      </w:r>
    </w:p>
    <w:p w14:paraId="76436AAC">
      <w:pPr>
        <w:overflowPunct/>
        <w:jc w:val="left"/>
        <w:textAlignment w:val="auto"/>
        <w:rPr>
          <w:rFonts w:hint="eastAsia" w:ascii="宋体" w:hAnsi="宋体" w:cs="宋体"/>
          <w:b/>
          <w:bCs/>
          <w:i w:val="0"/>
          <w:color w:val="0070C0"/>
          <w:sz w:val="21"/>
          <w:u w:val="none"/>
          <w:lang w:eastAsia="zh-CN"/>
        </w:rPr>
      </w:pPr>
      <w:r>
        <w:rPr>
          <w:rFonts w:hint="eastAsia" w:ascii="宋体" w:hAnsi="宋体" w:eastAsia="宋体" w:cs="宋体"/>
          <w:b/>
          <w:bCs/>
          <w:i w:val="0"/>
          <w:color w:val="0070C0"/>
          <w:sz w:val="21"/>
          <w:u w:val="none"/>
          <w:lang w:eastAsia="zh-CN"/>
        </w:rPr>
        <w:t>这时被收割的人就是用神的种子所生的人, 未被收割的人就是用魔鬼的种子所生的人</w:t>
      </w:r>
      <w:r>
        <w:rPr>
          <w:rFonts w:hint="eastAsia" w:ascii="宋体" w:hAnsi="宋体" w:cs="宋体"/>
          <w:b/>
          <w:bCs/>
          <w:i w:val="0"/>
          <w:color w:val="0070C0"/>
          <w:sz w:val="21"/>
          <w:u w:val="none"/>
          <w:lang w:eastAsia="zh-CN"/>
        </w:rPr>
        <w:t>，</w:t>
      </w:r>
    </w:p>
    <w:p w14:paraId="509BA650">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就会一目了然</w:t>
      </w:r>
      <w:r>
        <w:rPr>
          <w:rFonts w:hint="eastAsia" w:ascii="宋体" w:hAnsi="宋体" w:cs="宋体"/>
          <w:b/>
          <w:bCs/>
          <w:i w:val="0"/>
          <w:color w:val="0070C0"/>
          <w:sz w:val="21"/>
          <w:u w:val="none"/>
          <w:lang w:eastAsia="zh-CN"/>
        </w:rPr>
        <w:t>（</w:t>
      </w:r>
      <w:r>
        <w:rPr>
          <w:rFonts w:hint="eastAsia" w:ascii="宋体" w:hAnsi="宋体" w:cs="宋体"/>
          <w:b/>
          <w:bCs/>
          <w:i w:val="0"/>
          <w:color w:val="0070C0"/>
          <w:sz w:val="21"/>
          <w:u w:val="none"/>
          <w:lang w:val="en-US" w:eastAsia="zh-CN"/>
        </w:rPr>
        <w:t>以是否被收割区分出两种种子和子女</w:t>
      </w:r>
      <w:r>
        <w:rPr>
          <w:rFonts w:hint="eastAsia" w:ascii="宋体" w:hAnsi="宋体" w:cs="宋体"/>
          <w:b/>
          <w:bCs/>
          <w:i w:val="0"/>
          <w:color w:val="0070C0"/>
          <w:sz w:val="21"/>
          <w:u w:val="none"/>
          <w:lang w:eastAsia="zh-CN"/>
        </w:rPr>
        <w:t>）</w:t>
      </w:r>
      <w:r>
        <w:rPr>
          <w:rFonts w:hint="eastAsia" w:ascii="宋体" w:hAnsi="宋体" w:eastAsia="宋体" w:cs="宋体"/>
          <w:b/>
          <w:bCs/>
          <w:i w:val="0"/>
          <w:color w:val="0070C0"/>
          <w:sz w:val="21"/>
          <w:u w:val="none"/>
          <w:lang w:eastAsia="zh-CN"/>
        </w:rPr>
        <w:t>。</w:t>
      </w:r>
    </w:p>
    <w:p w14:paraId="35C33E7D">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(太13:24~30, 太 24:29~31, 启14:14~20)</w:t>
      </w:r>
    </w:p>
    <w:p w14:paraId="148A524C">
      <w:pPr>
        <w:overflowPunct/>
        <w:jc w:val="left"/>
        <w:textAlignment w:val="auto"/>
        <w:rPr>
          <w:rFonts w:hint="eastAsia" w:ascii="宋体" w:hAnsi="宋体" w:eastAsia="宋体" w:cs="宋体"/>
          <w:b/>
          <w:bCs/>
          <w:i w:val="0"/>
          <w:sz w:val="21"/>
          <w:highlight w:val="yellow"/>
          <w:u w:val="none"/>
          <w:lang w:eastAsia="zh-CN"/>
        </w:rPr>
      </w:pPr>
      <w:r>
        <w:rPr>
          <w:rFonts w:hint="eastAsia" w:ascii="宋体" w:hAnsi="宋体" w:cs="宋体"/>
          <w:b/>
          <w:bCs/>
          <w:i w:val="0"/>
          <w:color w:val="0070C0"/>
          <w:sz w:val="21"/>
          <w:u w:val="none"/>
          <w:lang w:val="en-US" w:eastAsia="zh-CN"/>
        </w:rPr>
        <w:t>田地里（</w:t>
      </w:r>
      <w:r>
        <w:rPr>
          <w:rFonts w:hint="eastAsia" w:ascii="宋体" w:hAnsi="宋体" w:eastAsia="宋体" w:cs="宋体"/>
          <w:b/>
          <w:bCs/>
          <w:i w:val="0"/>
          <w:color w:val="0070C0"/>
          <w:sz w:val="21"/>
          <w:u w:val="none"/>
          <w:lang w:eastAsia="zh-CN"/>
        </w:rPr>
        <w:t>传统教会</w:t>
      </w:r>
      <w:r>
        <w:rPr>
          <w:rFonts w:hint="eastAsia" w:ascii="宋体" w:hAnsi="宋体" w:cs="宋体"/>
          <w:b/>
          <w:bCs/>
          <w:i w:val="0"/>
          <w:color w:val="0070C0"/>
          <w:sz w:val="21"/>
          <w:u w:val="none"/>
          <w:lang w:val="en-US" w:eastAsia="zh-CN"/>
        </w:rPr>
        <w:t>）</w:t>
      </w:r>
      <w:r>
        <w:rPr>
          <w:rFonts w:hint="eastAsia" w:ascii="宋体" w:hAnsi="宋体" w:eastAsia="宋体" w:cs="宋体"/>
          <w:b/>
          <w:bCs/>
          <w:i w:val="0"/>
          <w:color w:val="0070C0"/>
          <w:sz w:val="21"/>
          <w:u w:val="none"/>
          <w:lang w:eastAsia="zh-CN"/>
        </w:rPr>
        <w:t>只剩下用魔鬼的种子所生的魔鬼之子，</w:t>
      </w:r>
    </w:p>
    <w:p w14:paraId="0DEDFF8B">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路18:8</w:t>
      </w:r>
      <w:r>
        <w:rPr>
          <w:rFonts w:hint="eastAsia" w:ascii="宋体" w:hAnsi="宋体" w:cs="宋体"/>
          <w:b/>
          <w:bCs/>
          <w:i w:val="0"/>
          <w:sz w:val="21"/>
          <w:highlight w:val="none"/>
          <w:u w:val="none"/>
          <w:lang w:val="en-US" w:eastAsia="zh-CN"/>
        </w:rPr>
        <w:t>主</w:t>
      </w:r>
      <w:r>
        <w:rPr>
          <w:rFonts w:hint="eastAsia" w:ascii="宋体" w:hAnsi="宋体" w:eastAsia="宋体" w:cs="宋体"/>
          <w:b/>
          <w:bCs/>
          <w:i w:val="0"/>
          <w:sz w:val="21"/>
          <w:highlight w:val="none"/>
          <w:u w:val="none"/>
          <w:lang w:eastAsia="zh-CN"/>
        </w:rPr>
        <w:t>再来时有信德的</w:t>
      </w:r>
      <w:r>
        <w:rPr>
          <w:rFonts w:hint="eastAsia" w:ascii="宋体" w:hAnsi="宋体" w:cs="宋体"/>
          <w:b/>
          <w:bCs/>
          <w:i w:val="0"/>
          <w:sz w:val="21"/>
          <w:highlight w:val="none"/>
          <w:u w:val="none"/>
          <w:lang w:val="en-US" w:eastAsia="zh-CN"/>
        </w:rPr>
        <w:t>吗？</w:t>
      </w:r>
    </w:p>
    <w:p w14:paraId="216A46AA">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FF0000"/>
          <w:sz w:val="21"/>
          <w:highlight w:val="none"/>
          <w:u w:val="none"/>
          <w:lang w:eastAsia="zh-CN"/>
        </w:rPr>
        <w:t>这就是说再临时传统教会的信仰人</w:t>
      </w:r>
      <w:r>
        <w:rPr>
          <w:rFonts w:hint="eastAsia" w:ascii="宋体" w:hAnsi="宋体" w:cs="宋体"/>
          <w:b/>
          <w:bCs/>
          <w:i w:val="0"/>
          <w:color w:val="FF0000"/>
          <w:sz w:val="21"/>
          <w:highlight w:val="none"/>
          <w:u w:val="none"/>
          <w:lang w:val="en-US" w:eastAsia="zh-CN"/>
        </w:rPr>
        <w:t>已</w:t>
      </w:r>
      <w:r>
        <w:rPr>
          <w:rFonts w:hint="eastAsia" w:ascii="宋体" w:hAnsi="宋体" w:eastAsia="宋体" w:cs="宋体"/>
          <w:b/>
          <w:bCs/>
          <w:i w:val="0"/>
          <w:color w:val="FF0000"/>
          <w:sz w:val="21"/>
          <w:highlight w:val="none"/>
          <w:u w:val="none"/>
          <w:lang w:eastAsia="zh-CN"/>
        </w:rPr>
        <w:t>腐败</w:t>
      </w:r>
      <w:r>
        <w:rPr>
          <w:rFonts w:hint="eastAsia" w:ascii="宋体" w:hAnsi="宋体" w:cs="宋体"/>
          <w:b/>
          <w:bCs/>
          <w:i w:val="0"/>
          <w:sz w:val="21"/>
          <w:highlight w:val="none"/>
          <w:u w:val="none"/>
          <w:lang w:eastAsia="zh-CN"/>
        </w:rPr>
        <w:t>，</w:t>
      </w:r>
      <w:r>
        <w:rPr>
          <w:rFonts w:hint="eastAsia" w:ascii="宋体" w:hAnsi="宋体" w:eastAsia="宋体" w:cs="宋体"/>
          <w:b/>
          <w:bCs/>
          <w:i w:val="0"/>
          <w:color w:val="0070C0"/>
          <w:sz w:val="21"/>
          <w:highlight w:val="none"/>
          <w:u w:val="none"/>
          <w:lang w:eastAsia="zh-CN"/>
        </w:rPr>
        <w:t>神和耶稣会怎么处理呢？不就会审判吗？腐败的传统教会自然会受到审判而结束(太13章).</w:t>
      </w:r>
    </w:p>
    <w:p w14:paraId="2802BABA">
      <w:p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路17章</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26-30节</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主</w:t>
      </w:r>
      <w:r>
        <w:rPr>
          <w:rFonts w:hint="eastAsia" w:ascii="宋体" w:hAnsi="宋体" w:eastAsia="宋体" w:cs="宋体"/>
          <w:b/>
          <w:bCs/>
          <w:i w:val="0"/>
          <w:sz w:val="21"/>
          <w:highlight w:val="none"/>
          <w:u w:val="none"/>
          <w:lang w:eastAsia="zh-CN"/>
        </w:rPr>
        <w:t>再临时</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如挪亚</w:t>
      </w:r>
      <w:r>
        <w:rPr>
          <w:rFonts w:hint="eastAsia" w:ascii="宋体" w:hAnsi="宋体" w:cs="宋体"/>
          <w:b/>
          <w:bCs/>
          <w:i w:val="0"/>
          <w:sz w:val="21"/>
          <w:highlight w:val="none"/>
          <w:u w:val="none"/>
          <w:lang w:val="en-US" w:eastAsia="zh-CN"/>
        </w:rPr>
        <w:t>和</w:t>
      </w:r>
      <w:r>
        <w:rPr>
          <w:rFonts w:hint="eastAsia" w:ascii="宋体" w:hAnsi="宋体" w:eastAsia="宋体" w:cs="宋体"/>
          <w:b/>
          <w:bCs/>
          <w:i w:val="0"/>
          <w:sz w:val="21"/>
          <w:highlight w:val="none"/>
          <w:u w:val="none"/>
          <w:lang w:eastAsia="zh-CN"/>
        </w:rPr>
        <w:t>罗得时</w:t>
      </w:r>
      <w:r>
        <w:rPr>
          <w:rFonts w:hint="default" w:ascii="Arial" w:hAnsi="Arial" w:cs="Arial"/>
          <w:b/>
          <w:bCs/>
          <w:i w:val="0"/>
          <w:sz w:val="21"/>
          <w:highlight w:val="none"/>
          <w:u w:val="none"/>
          <w:lang w:val="en-US" w:eastAsia="zh-CN"/>
        </w:rPr>
        <w:t>→</w:t>
      </w:r>
      <w:r>
        <w:rPr>
          <w:rFonts w:hint="eastAsia" w:ascii="宋体" w:hAnsi="宋体" w:cs="宋体"/>
          <w:b/>
          <w:bCs/>
          <w:i w:val="0"/>
          <w:sz w:val="21"/>
          <w:highlight w:val="none"/>
          <w:u w:val="none"/>
          <w:lang w:val="en-US" w:eastAsia="zh-CN"/>
        </w:rPr>
        <w:t>审判</w:t>
      </w:r>
    </w:p>
    <w:p w14:paraId="64AAAF4D">
      <w:pPr>
        <w:overflowPunct/>
        <w:jc w:val="left"/>
        <w:textAlignment w:val="auto"/>
        <w:rPr>
          <w:rFonts w:hint="default" w:ascii="宋体" w:hAnsi="宋体" w:cs="宋体"/>
          <w:b/>
          <w:bCs/>
          <w:i w:val="0"/>
          <w:sz w:val="21"/>
          <w:highlight w:val="none"/>
          <w:u w:val="none"/>
          <w:lang w:val="en-US" w:eastAsia="zh-CN"/>
        </w:rPr>
      </w:pPr>
      <w:r>
        <w:rPr>
          <w:rFonts w:hint="default" w:ascii="宋体" w:hAnsi="宋体" w:cs="宋体"/>
          <w:b/>
          <w:bCs/>
          <w:i w:val="0"/>
          <w:sz w:val="21"/>
          <w:highlight w:val="none"/>
          <w:u w:val="none"/>
          <w:lang w:val="en-US" w:eastAsia="zh-CN"/>
        </w:rPr>
        <w:t>（约12:48，启20:12）</w:t>
      </w:r>
    </w:p>
    <w:p w14:paraId="1DCC381E">
      <w:pPr>
        <w:overflowPunct/>
        <w:jc w:val="left"/>
        <w:textAlignment w:val="auto"/>
        <w:rPr>
          <w:rFonts w:hint="default" w:ascii="宋体" w:hAnsi="宋体" w:cs="宋体"/>
          <w:b/>
          <w:bCs/>
          <w:i w:val="0"/>
          <w:sz w:val="21"/>
          <w:highlight w:val="yellow"/>
          <w:u w:val="none"/>
          <w:lang w:val="en-US" w:eastAsia="zh-CN"/>
        </w:rPr>
      </w:pPr>
    </w:p>
    <w:p w14:paraId="0CB5BAD0">
      <w:pPr>
        <w:numPr>
          <w:numId w:val="0"/>
        </w:numPr>
        <w:overflowPunct/>
        <w:ind w:leftChars="0"/>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3.</w:t>
      </w:r>
      <w:r>
        <w:rPr>
          <w:rFonts w:hint="eastAsia" w:ascii="宋体" w:hAnsi="宋体" w:eastAsia="宋体" w:cs="宋体"/>
          <w:b/>
          <w:bCs/>
          <w:i w:val="0"/>
          <w:sz w:val="21"/>
          <w:highlight w:val="none"/>
          <w:u w:val="none"/>
          <w:lang w:eastAsia="zh-CN"/>
        </w:rPr>
        <w:t>主再临时再创造的</w:t>
      </w:r>
      <w:r>
        <w:rPr>
          <w:rFonts w:hint="eastAsia" w:ascii="宋体" w:hAnsi="宋体" w:cs="宋体"/>
          <w:b/>
          <w:bCs/>
          <w:i w:val="0"/>
          <w:sz w:val="21"/>
          <w:highlight w:val="none"/>
          <w:u w:val="none"/>
          <w:lang w:val="en-US" w:eastAsia="zh-CN"/>
        </w:rPr>
        <w:t>新</w:t>
      </w:r>
      <w:r>
        <w:rPr>
          <w:rFonts w:hint="eastAsia" w:ascii="宋体" w:hAnsi="宋体" w:eastAsia="宋体" w:cs="宋体"/>
          <w:b/>
          <w:bCs/>
          <w:i w:val="0"/>
          <w:sz w:val="21"/>
          <w:highlight w:val="none"/>
          <w:u w:val="none"/>
          <w:lang w:eastAsia="zh-CN"/>
        </w:rPr>
        <w:t>国度</w:t>
      </w:r>
    </w:p>
    <w:p w14:paraId="5A3E04F7">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耶稣收割用神的种子所生的人并按照约定创造新世界。那么再创造的神的新国度是哪里呢?</w:t>
      </w:r>
    </w:p>
    <w:p w14:paraId="2B84A641">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启14:1~5锡安山</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144000（</w:t>
      </w:r>
      <w:r>
        <w:rPr>
          <w:rFonts w:hint="eastAsia" w:ascii="宋体" w:hAnsi="宋体" w:eastAsia="宋体" w:cs="宋体"/>
          <w:b/>
          <w:bCs/>
          <w:i w:val="0"/>
          <w:sz w:val="21"/>
          <w:highlight w:val="none"/>
          <w:u w:val="none"/>
          <w:lang w:eastAsia="zh-CN"/>
        </w:rPr>
        <w:t>初熟的果子</w:t>
      </w:r>
      <w:r>
        <w:rPr>
          <w:rFonts w:hint="eastAsia" w:ascii="宋体" w:hAnsi="宋体" w:cs="宋体"/>
          <w:b/>
          <w:bCs/>
          <w:i w:val="0"/>
          <w:sz w:val="21"/>
          <w:highlight w:val="none"/>
          <w:u w:val="none"/>
          <w:lang w:eastAsia="zh-CN"/>
        </w:rPr>
        <w:t>）</w:t>
      </w:r>
    </w:p>
    <w:p w14:paraId="4E60D433">
      <w:pPr>
        <w:overflowPunct/>
        <w:jc w:val="left"/>
        <w:textAlignment w:val="auto"/>
        <w:rPr>
          <w:rFonts w:hint="eastAsia" w:ascii="宋体" w:hAnsi="宋体" w:eastAsia="宋体" w:cs="宋体"/>
          <w:b/>
          <w:bCs/>
          <w:i w:val="0"/>
          <w:sz w:val="21"/>
          <w:u w:val="none"/>
          <w:lang w:eastAsia="zh-CN"/>
        </w:rPr>
      </w:pPr>
      <w:r>
        <w:rPr>
          <w:rFonts w:hint="eastAsia" w:ascii="宋体" w:hAnsi="宋体" w:eastAsia="宋体" w:cs="宋体"/>
          <w:b/>
          <w:bCs/>
          <w:i w:val="0"/>
          <w:color w:val="FF0000"/>
          <w:sz w:val="21"/>
          <w:highlight w:val="none"/>
          <w:u w:val="none"/>
          <w:lang w:eastAsia="zh-CN"/>
        </w:rPr>
        <w:t>雅1:18用真道生</w:t>
      </w:r>
      <w:r>
        <w:rPr>
          <w:rFonts w:hint="eastAsia" w:ascii="宋体" w:hAnsi="宋体" w:cs="宋体"/>
          <w:b/>
          <w:bCs/>
          <w:i w:val="0"/>
          <w:color w:val="FF0000"/>
          <w:sz w:val="21"/>
          <w:highlight w:val="none"/>
          <w:u w:val="none"/>
          <w:lang w:val="en-US" w:eastAsia="zh-CN"/>
        </w:rPr>
        <w:t>的（</w:t>
      </w:r>
      <w:r>
        <w:rPr>
          <w:rFonts w:hint="eastAsia" w:ascii="宋体" w:hAnsi="宋体" w:eastAsia="宋体" w:cs="宋体"/>
          <w:b/>
          <w:bCs/>
          <w:i w:val="0"/>
          <w:color w:val="FF0000"/>
          <w:sz w:val="21"/>
          <w:highlight w:val="none"/>
          <w:u w:val="none"/>
          <w:lang w:eastAsia="zh-CN"/>
        </w:rPr>
        <w:t>初熟的果子</w:t>
      </w:r>
      <w:r>
        <w:rPr>
          <w:rFonts w:hint="eastAsia" w:ascii="宋体" w:hAnsi="宋体" w:cs="宋体"/>
          <w:b/>
          <w:bCs/>
          <w:i w:val="0"/>
          <w:color w:val="FF0000"/>
          <w:sz w:val="21"/>
          <w:highlight w:val="none"/>
          <w:u w:val="none"/>
          <w:lang w:eastAsia="zh-CN"/>
        </w:rPr>
        <w:t>）</w:t>
      </w:r>
    </w:p>
    <w:p w14:paraId="5C16AD2A">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启7章</w:t>
      </w:r>
      <w:r>
        <w:rPr>
          <w:rFonts w:hint="eastAsia" w:ascii="宋体" w:hAnsi="宋体" w:cs="宋体"/>
          <w:b/>
          <w:bCs/>
          <w:i w:val="0"/>
          <w:sz w:val="21"/>
          <w:highlight w:val="none"/>
          <w:u w:val="none"/>
          <w:lang w:val="en-US" w:eastAsia="zh-CN"/>
        </w:rPr>
        <w:t xml:space="preserve"> </w:t>
      </w:r>
      <w:r>
        <w:rPr>
          <w:rFonts w:hint="eastAsia" w:ascii="宋体" w:hAnsi="宋体" w:eastAsia="宋体" w:cs="宋体"/>
          <w:b/>
          <w:bCs/>
          <w:i w:val="0"/>
          <w:sz w:val="21"/>
          <w:highlight w:val="none"/>
          <w:u w:val="none"/>
          <w:lang w:eastAsia="zh-CN"/>
        </w:rPr>
        <w:t>12枝派</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144000+</w:t>
      </w:r>
      <w:r>
        <w:rPr>
          <w:rFonts w:hint="eastAsia" w:ascii="宋体" w:hAnsi="宋体" w:eastAsia="宋体" w:cs="宋体"/>
          <w:b/>
          <w:bCs/>
          <w:i w:val="0"/>
          <w:sz w:val="21"/>
          <w:highlight w:val="none"/>
          <w:u w:val="none"/>
          <w:lang w:eastAsia="zh-CN"/>
        </w:rPr>
        <w:t>白衣群</w:t>
      </w:r>
    </w:p>
    <w:p w14:paraId="58CA32F1">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w:t>
      </w:r>
      <w:r>
        <w:rPr>
          <w:rFonts w:hint="eastAsia" w:ascii="宋体" w:hAnsi="宋体" w:cs="宋体"/>
          <w:b/>
          <w:bCs/>
          <w:i w:val="0"/>
          <w:sz w:val="21"/>
          <w:highlight w:val="none"/>
          <w:u w:val="none"/>
          <w:lang w:val="en-US" w:eastAsia="zh-CN"/>
        </w:rPr>
        <w:t>这</w:t>
      </w:r>
      <w:r>
        <w:rPr>
          <w:rFonts w:hint="eastAsia" w:ascii="宋体" w:hAnsi="宋体" w:eastAsia="宋体" w:cs="宋体"/>
          <w:b/>
          <w:bCs/>
          <w:i w:val="0"/>
          <w:sz w:val="21"/>
          <w:highlight w:val="none"/>
          <w:u w:val="none"/>
          <w:lang w:eastAsia="zh-CN"/>
        </w:rPr>
        <w:t>12枝派就是再创造的神的新国度</w:t>
      </w:r>
    </w:p>
    <w:p w14:paraId="29305294">
      <w:pPr>
        <w:overflowPunct/>
        <w:jc w:val="left"/>
        <w:textAlignment w:val="auto"/>
        <w:rPr>
          <w:rFonts w:hint="eastAsia" w:ascii="宋体" w:hAnsi="宋体" w:eastAsia="宋体" w:cs="宋体"/>
          <w:b/>
          <w:bCs/>
          <w:i w:val="0"/>
          <w:color w:val="0070C0"/>
          <w:sz w:val="21"/>
          <w:u w:val="none"/>
          <w:lang w:eastAsia="zh-CN"/>
        </w:rPr>
      </w:pPr>
      <w:r>
        <w:rPr>
          <w:rFonts w:hint="eastAsia" w:ascii="宋体" w:hAnsi="宋体" w:eastAsia="宋体" w:cs="宋体"/>
          <w:b/>
          <w:bCs/>
          <w:i w:val="0"/>
          <w:color w:val="0070C0"/>
          <w:sz w:val="21"/>
          <w:u w:val="none"/>
          <w:lang w:eastAsia="zh-CN"/>
        </w:rPr>
        <w:t>启示录成就时按照预言出现的这12枝派就是再创造的神的新国度。</w:t>
      </w:r>
    </w:p>
    <w:p w14:paraId="5E52C140">
      <w:pPr>
        <w:overflowPunct/>
        <w:jc w:val="left"/>
        <w:textAlignment w:val="auto"/>
        <w:rPr>
          <w:rFonts w:hint="eastAsia" w:ascii="宋体" w:hAnsi="宋体" w:eastAsia="宋体" w:cs="宋体"/>
          <w:b/>
          <w:bCs/>
          <w:i w:val="0"/>
          <w:sz w:val="21"/>
          <w:u w:val="none"/>
          <w:lang w:eastAsia="zh-CN"/>
        </w:rPr>
      </w:pPr>
      <w:r>
        <w:rPr>
          <w:rFonts w:hint="eastAsia" w:ascii="宋体" w:hAnsi="宋体" w:eastAsia="宋体" w:cs="宋体"/>
          <w:b/>
          <w:bCs/>
          <w:i w:val="0"/>
          <w:color w:val="0070C0"/>
          <w:sz w:val="21"/>
          <w:u w:val="none"/>
          <w:lang w:eastAsia="zh-CN"/>
        </w:rPr>
        <w:t>并且新国度12枝派创造就是耶31章的新事创</w:t>
      </w:r>
      <w:r>
        <w:rPr>
          <w:rFonts w:hint="eastAsia" w:ascii="宋体" w:hAnsi="宋体" w:cs="宋体"/>
          <w:b/>
          <w:bCs/>
          <w:i w:val="0"/>
          <w:color w:val="0070C0"/>
          <w:sz w:val="21"/>
          <w:u w:val="none"/>
          <w:lang w:val="en-US" w:eastAsia="zh-CN"/>
        </w:rPr>
        <w:t>造的完成</w:t>
      </w:r>
      <w:r>
        <w:rPr>
          <w:rFonts w:hint="eastAsia" w:ascii="宋体" w:hAnsi="宋体" w:eastAsia="宋体" w:cs="宋体"/>
          <w:b/>
          <w:bCs/>
          <w:i w:val="0"/>
          <w:sz w:val="21"/>
          <w:u w:val="none"/>
          <w:lang w:eastAsia="zh-CN"/>
        </w:rPr>
        <w:t>。</w:t>
      </w:r>
    </w:p>
    <w:p w14:paraId="6CB546D0">
      <w:pPr>
        <w:overflowPunct/>
        <w:jc w:val="left"/>
        <w:textAlignment w:val="auto"/>
        <w:rPr>
          <w:rFonts w:hint="eastAsia" w:ascii="宋体" w:hAnsi="宋体" w:eastAsia="宋体" w:cs="宋体"/>
          <w:b/>
          <w:bCs/>
          <w:i w:val="0"/>
          <w:color w:val="FF0000"/>
          <w:sz w:val="21"/>
          <w:highlight w:val="none"/>
          <w:u w:val="none"/>
          <w:lang w:eastAsia="zh-CN"/>
        </w:rPr>
      </w:pPr>
      <w:r>
        <w:rPr>
          <w:rFonts w:hint="eastAsia" w:ascii="宋体" w:hAnsi="宋体" w:eastAsia="宋体" w:cs="宋体"/>
          <w:b/>
          <w:bCs/>
          <w:i w:val="0"/>
          <w:color w:val="FF0000"/>
          <w:sz w:val="21"/>
          <w:highlight w:val="none"/>
          <w:u w:val="none"/>
          <w:lang w:eastAsia="zh-CN"/>
        </w:rPr>
        <w:t>现在是从罪的世界中，聚集用神的种子所生之人的再创造的时候。</w:t>
      </w:r>
    </w:p>
    <w:p w14:paraId="2AB1B62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并且这一事情结束后就会有审判。这与挪亚时建好方舟后的审判一样。(路 17:26~30). ​因此再临时末世的预兆就是收割。</w:t>
      </w:r>
    </w:p>
    <w:p w14:paraId="2F7FD772">
      <w:pPr>
        <w:overflowPunct/>
        <w:jc w:val="left"/>
        <w:textAlignment w:val="auto"/>
        <w:rPr>
          <w:rFonts w:hint="eastAsia" w:ascii="宋体" w:hAnsi="宋体" w:eastAsia="宋体" w:cs="宋体"/>
          <w:b/>
          <w:bCs/>
          <w:i w:val="0"/>
          <w:sz w:val="21"/>
          <w:u w:val="none"/>
          <w:lang w:eastAsia="zh-CN"/>
        </w:rPr>
      </w:pPr>
    </w:p>
    <w:p w14:paraId="0557FB19">
      <w:p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约 12:48</w:t>
      </w:r>
      <w:r>
        <w:rPr>
          <w:rFonts w:hint="eastAsia" w:ascii="宋体" w:hAnsi="宋体" w:cs="宋体"/>
          <w:b/>
          <w:bCs/>
          <w:i w:val="0"/>
          <w:sz w:val="21"/>
          <w:highlight w:val="none"/>
          <w:u w:val="none"/>
          <w:lang w:val="en-US" w:eastAsia="zh-CN"/>
        </w:rPr>
        <w:t>弃绝真道</w:t>
      </w:r>
      <w:r>
        <w:rPr>
          <w:rFonts w:hint="default" w:ascii="Arial" w:hAnsi="Arial" w:cs="Arial"/>
          <w:b/>
          <w:bCs/>
          <w:i w:val="0"/>
          <w:sz w:val="21"/>
          <w:highlight w:val="none"/>
          <w:u w:val="none"/>
          <w:lang w:val="en-US" w:eastAsia="zh-CN"/>
        </w:rPr>
        <w:t>→</w:t>
      </w:r>
      <w:r>
        <w:rPr>
          <w:rFonts w:hint="eastAsia" w:ascii="宋体" w:hAnsi="宋体" w:cs="宋体"/>
          <w:b/>
          <w:bCs/>
          <w:i w:val="0"/>
          <w:sz w:val="21"/>
          <w:highlight w:val="none"/>
          <w:u w:val="none"/>
          <w:lang w:val="en-US" w:eastAsia="zh-CN"/>
        </w:rPr>
        <w:t>审判</w:t>
      </w:r>
    </w:p>
    <w:p w14:paraId="3BF65CB9">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启 20:12</w:t>
      </w:r>
      <w:r>
        <w:rPr>
          <w:rFonts w:hint="eastAsia" w:ascii="宋体" w:hAnsi="宋体" w:cs="宋体"/>
          <w:b/>
          <w:bCs/>
          <w:i w:val="0"/>
          <w:sz w:val="21"/>
          <w:highlight w:val="none"/>
          <w:u w:val="none"/>
          <w:lang w:val="en-US" w:eastAsia="zh-CN"/>
        </w:rPr>
        <w:t>照所行的</w:t>
      </w:r>
      <w:r>
        <w:rPr>
          <w:rFonts w:hint="default" w:ascii="Arial" w:hAnsi="Arial" w:cs="Arial"/>
          <w:b/>
          <w:bCs/>
          <w:i w:val="0"/>
          <w:sz w:val="21"/>
          <w:highlight w:val="none"/>
          <w:u w:val="none"/>
          <w:lang w:val="en-US" w:eastAsia="zh-CN"/>
        </w:rPr>
        <w:t>→</w:t>
      </w:r>
      <w:r>
        <w:rPr>
          <w:rFonts w:hint="eastAsia" w:ascii="宋体" w:hAnsi="宋体" w:cs="宋体"/>
          <w:b/>
          <w:bCs/>
          <w:i w:val="0"/>
          <w:sz w:val="21"/>
          <w:highlight w:val="none"/>
          <w:u w:val="none"/>
          <w:lang w:val="en-US" w:eastAsia="zh-CN"/>
        </w:rPr>
        <w:t>审判</w:t>
      </w:r>
    </w:p>
    <w:p w14:paraId="0F6216F7">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不相信的人就会去到地狱, 相信的人会进入天国 ，希望能相信这一话语。</w:t>
      </w:r>
    </w:p>
    <w:p w14:paraId="078D24B2">
      <w:pPr>
        <w:overflowPunct/>
        <w:jc w:val="left"/>
        <w:textAlignment w:val="auto"/>
        <w:rPr>
          <w:rFonts w:hint="eastAsia" w:ascii="宋体" w:hAnsi="宋体" w:eastAsia="宋体" w:cs="宋体"/>
          <w:b/>
          <w:bCs/>
          <w:i w:val="0"/>
          <w:sz w:val="21"/>
          <w:highlight w:val="none"/>
          <w:u w:val="none"/>
          <w:lang w:eastAsia="zh-CN"/>
        </w:rPr>
      </w:pPr>
    </w:p>
    <w:p w14:paraId="70E975FA">
      <w:pPr>
        <w:overflowPunct/>
        <w:jc w:val="left"/>
        <w:textAlignment w:val="auto"/>
        <w:rPr>
          <w:rFonts w:hint="default" w:eastAsia="宋体"/>
          <w:b/>
          <w:bCs/>
          <w:highlight w:val="none"/>
          <w:lang w:val="en-US" w:eastAsia="zh-CN"/>
        </w:rPr>
      </w:pPr>
      <w:r>
        <w:rPr>
          <w:rFonts w:hint="eastAsia" w:ascii="宋体" w:hAnsi="宋体" w:cs="宋体"/>
          <w:b/>
          <w:bCs/>
          <w:i w:val="0"/>
          <w:sz w:val="21"/>
          <w:highlight w:val="none"/>
          <w:u w:val="none"/>
          <w:lang w:val="en-US" w:eastAsia="zh-CN"/>
        </w:rPr>
        <w:t>结论：</w:t>
      </w:r>
    </w:p>
    <w:p w14:paraId="0F73B2CF">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1.</w:t>
      </w:r>
      <w:r>
        <w:rPr>
          <w:rFonts w:hint="eastAsia"/>
          <w:b/>
          <w:bCs/>
          <w:i w:val="0"/>
          <w:sz w:val="21"/>
          <w:highlight w:val="none"/>
          <w:u w:val="none"/>
          <w:lang w:eastAsia="zh-CN"/>
        </w:rPr>
        <w:t>世界末了是收割的时候，这</w:t>
      </w:r>
      <w:r>
        <w:rPr>
          <w:rFonts w:hint="eastAsia"/>
          <w:b/>
          <w:bCs/>
          <w:i w:val="0"/>
          <w:sz w:val="21"/>
          <w:highlight w:val="none"/>
          <w:u w:val="none"/>
          <w:lang w:val="en-US" w:eastAsia="zh-CN"/>
        </w:rPr>
        <w:t>时</w:t>
      </w:r>
      <w:r>
        <w:rPr>
          <w:rFonts w:hint="eastAsia"/>
          <w:b/>
          <w:bCs/>
          <w:i w:val="0"/>
          <w:sz w:val="21"/>
          <w:highlight w:val="none"/>
          <w:u w:val="none"/>
          <w:lang w:eastAsia="zh-CN"/>
        </w:rPr>
        <w:t>腐败的</w:t>
      </w:r>
      <w:r>
        <w:rPr>
          <w:rFonts w:hint="eastAsia"/>
          <w:b/>
          <w:bCs/>
          <w:i w:val="0"/>
          <w:color w:val="FF0000"/>
          <w:sz w:val="21"/>
          <w:highlight w:val="none"/>
          <w:u w:val="none"/>
          <w:lang w:val="en-US" w:eastAsia="zh-CN"/>
        </w:rPr>
        <w:t>什么</w:t>
      </w:r>
      <w:r>
        <w:rPr>
          <w:rFonts w:hint="eastAsia"/>
          <w:b/>
          <w:bCs/>
          <w:i w:val="0"/>
          <w:sz w:val="21"/>
          <w:highlight w:val="none"/>
          <w:u w:val="none"/>
          <w:lang w:eastAsia="zh-CN"/>
        </w:rPr>
        <w:t>教会迎</w:t>
      </w:r>
      <w:r>
        <w:rPr>
          <w:rFonts w:hint="eastAsia"/>
          <w:b/>
          <w:bCs/>
          <w:i w:val="0"/>
          <w:sz w:val="21"/>
          <w:highlight w:val="none"/>
          <w:u w:val="none"/>
          <w:lang w:val="en-US" w:eastAsia="zh-CN"/>
        </w:rPr>
        <w:t>来</w:t>
      </w:r>
      <w:r>
        <w:rPr>
          <w:rFonts w:hint="eastAsia"/>
          <w:b/>
          <w:bCs/>
          <w:i w:val="0"/>
          <w:sz w:val="21"/>
          <w:highlight w:val="none"/>
          <w:u w:val="none"/>
          <w:lang w:eastAsia="zh-CN"/>
        </w:rPr>
        <w:t>的终末就是世界末了？</w:t>
      </w:r>
    </w:p>
    <w:p w14:paraId="1C5DD4CB">
      <w:pPr>
        <w:overflowPunct/>
        <w:jc w:val="left"/>
        <w:textAlignment w:val="auto"/>
        <w:rPr>
          <w:rFonts w:hint="eastAsia"/>
          <w:b/>
          <w:bCs/>
          <w:i w:val="0"/>
          <w:color w:val="FF0000"/>
          <w:sz w:val="21"/>
          <w:highlight w:val="none"/>
          <w:u w:val="none"/>
          <w:lang w:eastAsia="zh-CN"/>
        </w:rPr>
      </w:pPr>
      <w:r>
        <w:rPr>
          <w:rFonts w:hint="eastAsia"/>
          <w:b/>
          <w:bCs/>
          <w:i w:val="0"/>
          <w:sz w:val="21"/>
          <w:highlight w:val="none"/>
          <w:u w:val="none"/>
          <w:lang w:val="en-US" w:eastAsia="zh-CN"/>
        </w:rPr>
        <w:t>2.</w:t>
      </w:r>
      <w:r>
        <w:rPr>
          <w:rFonts w:hint="eastAsia"/>
          <w:b/>
          <w:bCs/>
          <w:i w:val="0"/>
          <w:sz w:val="21"/>
          <w:highlight w:val="none"/>
          <w:u w:val="none"/>
          <w:lang w:eastAsia="zh-CN"/>
        </w:rPr>
        <w:t>收割时再创造</w:t>
      </w:r>
      <w:r>
        <w:rPr>
          <w:rFonts w:hint="eastAsia"/>
          <w:b/>
          <w:bCs/>
          <w:i w:val="0"/>
          <w:sz w:val="21"/>
          <w:highlight w:val="none"/>
          <w:u w:val="none"/>
          <w:lang w:val="en-US" w:eastAsia="zh-CN"/>
        </w:rPr>
        <w:t>的</w:t>
      </w:r>
      <w:r>
        <w:rPr>
          <w:rFonts w:hint="eastAsia"/>
          <w:b/>
          <w:bCs/>
          <w:i w:val="0"/>
          <w:sz w:val="21"/>
          <w:highlight w:val="none"/>
          <w:u w:val="none"/>
          <w:lang w:eastAsia="zh-CN"/>
        </w:rPr>
        <w:t>神的新国度新民族，就是用神的种子</w:t>
      </w:r>
      <w:r>
        <w:rPr>
          <w:rFonts w:hint="eastAsia"/>
          <w:b/>
          <w:bCs/>
          <w:i w:val="0"/>
          <w:sz w:val="21"/>
          <w:highlight w:val="none"/>
          <w:u w:val="none"/>
          <w:lang w:val="en-US" w:eastAsia="zh-CN"/>
        </w:rPr>
        <w:t>所</w:t>
      </w:r>
      <w:r>
        <w:rPr>
          <w:rFonts w:hint="eastAsia"/>
          <w:b/>
          <w:bCs/>
          <w:i w:val="0"/>
          <w:sz w:val="21"/>
          <w:highlight w:val="none"/>
          <w:u w:val="none"/>
          <w:lang w:eastAsia="zh-CN"/>
        </w:rPr>
        <w:t>生</w:t>
      </w:r>
      <w:r>
        <w:rPr>
          <w:rFonts w:hint="eastAsia"/>
          <w:b/>
          <w:bCs/>
          <w:i w:val="0"/>
          <w:sz w:val="21"/>
          <w:highlight w:val="none"/>
          <w:u w:val="none"/>
          <w:lang w:val="en-US" w:eastAsia="zh-CN"/>
        </w:rPr>
        <w:t>被</w:t>
      </w:r>
      <w:r>
        <w:rPr>
          <w:rFonts w:hint="eastAsia"/>
          <w:b/>
          <w:bCs/>
          <w:i w:val="0"/>
          <w:sz w:val="21"/>
          <w:highlight w:val="none"/>
          <w:u w:val="none"/>
          <w:lang w:eastAsia="zh-CN"/>
        </w:rPr>
        <w:t>收割</w:t>
      </w:r>
      <w:r>
        <w:rPr>
          <w:rFonts w:hint="eastAsia"/>
          <w:b/>
          <w:bCs/>
          <w:i w:val="0"/>
          <w:sz w:val="21"/>
          <w:highlight w:val="none"/>
          <w:u w:val="none"/>
          <w:lang w:val="en-US" w:eastAsia="zh-CN"/>
        </w:rPr>
        <w:t>受</w:t>
      </w:r>
      <w:r>
        <w:rPr>
          <w:rFonts w:hint="eastAsia"/>
          <w:b/>
          <w:bCs/>
          <w:i w:val="0"/>
          <w:sz w:val="21"/>
          <w:highlight w:val="none"/>
          <w:u w:val="none"/>
          <w:lang w:eastAsia="zh-CN"/>
        </w:rPr>
        <w:t>印</w:t>
      </w:r>
      <w:r>
        <w:rPr>
          <w:rFonts w:hint="eastAsia"/>
          <w:b/>
          <w:bCs/>
          <w:i w:val="0"/>
          <w:sz w:val="21"/>
          <w:highlight w:val="none"/>
          <w:u w:val="none"/>
          <w:lang w:val="en-US" w:eastAsia="zh-CN"/>
        </w:rPr>
        <w:t>而</w:t>
      </w:r>
      <w:r>
        <w:rPr>
          <w:rFonts w:hint="eastAsia"/>
          <w:b/>
          <w:bCs/>
          <w:i w:val="0"/>
          <w:sz w:val="21"/>
          <w:highlight w:val="none"/>
          <w:u w:val="none"/>
          <w:lang w:eastAsia="zh-CN"/>
        </w:rPr>
        <w:t>创造</w:t>
      </w:r>
      <w:r>
        <w:rPr>
          <w:rFonts w:hint="eastAsia"/>
          <w:b/>
          <w:bCs/>
          <w:i w:val="0"/>
          <w:color w:val="FF0000"/>
          <w:sz w:val="21"/>
          <w:highlight w:val="none"/>
          <w:u w:val="none"/>
          <w:lang w:eastAsia="zh-CN"/>
        </w:rPr>
        <w:t>的</w:t>
      </w:r>
      <w:r>
        <w:rPr>
          <w:rFonts w:hint="eastAsia"/>
          <w:b/>
          <w:bCs/>
          <w:i w:val="0"/>
          <w:color w:val="FF0000"/>
          <w:sz w:val="21"/>
          <w:highlight w:val="none"/>
          <w:u w:val="none"/>
          <w:lang w:val="en-US" w:eastAsia="zh-CN"/>
        </w:rPr>
        <w:t>哪里？</w:t>
      </w:r>
      <w:r>
        <w:rPr>
          <w:rFonts w:hint="eastAsia"/>
          <w:b/>
          <w:bCs/>
          <w:i w:val="0"/>
          <w:color w:val="FF0000"/>
          <w:sz w:val="21"/>
          <w:highlight w:val="none"/>
          <w:u w:val="none"/>
          <w:lang w:eastAsia="zh-CN"/>
        </w:rPr>
        <w:t xml:space="preserve"> </w:t>
      </w:r>
    </w:p>
    <w:p w14:paraId="408E4AE1">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3.</w:t>
      </w:r>
      <w:r>
        <w:rPr>
          <w:rFonts w:hint="eastAsia"/>
          <w:b/>
          <w:bCs/>
          <w:i w:val="0"/>
          <w:sz w:val="21"/>
          <w:highlight w:val="none"/>
          <w:u w:val="none"/>
          <w:lang w:eastAsia="zh-CN"/>
        </w:rPr>
        <w:t>为了成就时能够相信，耶稣预言了新言约启示录(约14:29 ), 今日</w:t>
      </w:r>
      <w:r>
        <w:rPr>
          <w:rFonts w:hint="eastAsia"/>
          <w:b/>
          <w:bCs/>
          <w:i w:val="0"/>
          <w:sz w:val="21"/>
          <w:highlight w:val="none"/>
          <w:u w:val="none"/>
          <w:lang w:val="en-US" w:eastAsia="zh-CN"/>
        </w:rPr>
        <w:t>这启示录</w:t>
      </w:r>
      <w:r>
        <w:rPr>
          <w:rFonts w:hint="eastAsia"/>
          <w:b/>
          <w:bCs/>
          <w:i w:val="0"/>
          <w:sz w:val="21"/>
          <w:highlight w:val="none"/>
          <w:u w:val="none"/>
          <w:lang w:eastAsia="zh-CN"/>
        </w:rPr>
        <w:t>正在成就。因此</w:t>
      </w:r>
      <w:r>
        <w:rPr>
          <w:rFonts w:hint="eastAsia"/>
          <w:b/>
          <w:bCs/>
          <w:i w:val="0"/>
          <w:sz w:val="21"/>
          <w:highlight w:val="none"/>
          <w:u w:val="none"/>
          <w:lang w:val="en-US" w:eastAsia="zh-CN"/>
        </w:rPr>
        <w:t>我们要</w:t>
      </w:r>
      <w:r>
        <w:rPr>
          <w:rFonts w:hint="eastAsia"/>
          <w:b/>
          <w:bCs/>
          <w:i w:val="0"/>
          <w:sz w:val="21"/>
          <w:highlight w:val="none"/>
          <w:u w:val="none"/>
          <w:lang w:eastAsia="zh-CN"/>
        </w:rPr>
        <w:t>明确领悟新言约启示录，知道现在的时候，</w:t>
      </w:r>
      <w:r>
        <w:rPr>
          <w:rFonts w:hint="eastAsia"/>
          <w:b/>
          <w:bCs/>
          <w:i w:val="0"/>
          <w:sz w:val="21"/>
          <w:highlight w:val="none"/>
          <w:u w:val="none"/>
          <w:lang w:val="en-US" w:eastAsia="zh-CN"/>
        </w:rPr>
        <w:t>并</w:t>
      </w:r>
      <w:r>
        <w:rPr>
          <w:rFonts w:hint="eastAsia"/>
          <w:b/>
          <w:bCs/>
          <w:i w:val="0"/>
          <w:sz w:val="21"/>
          <w:highlight w:val="none"/>
          <w:u w:val="none"/>
          <w:lang w:eastAsia="zh-CN"/>
        </w:rPr>
        <w:t>所属到神同在的新国度12枝派得到救恩。</w:t>
      </w:r>
    </w:p>
    <w:p w14:paraId="22607227">
      <w:pPr>
        <w:overflowPunct/>
        <w:jc w:val="left"/>
        <w:textAlignment w:val="auto"/>
        <w:rPr>
          <w:rFonts w:hint="eastAsia"/>
          <w:b/>
          <w:bCs/>
          <w:i w:val="0"/>
          <w:sz w:val="21"/>
          <w:u w:val="none"/>
          <w:lang w:eastAsia="zh-CN"/>
        </w:rPr>
      </w:pPr>
    </w:p>
    <w:p w14:paraId="6C3DFCBA">
      <w:pPr>
        <w:rPr>
          <w:b/>
          <w:bCs/>
        </w:rPr>
      </w:pPr>
    </w:p>
    <w:p w14:paraId="1B43CAB3"/>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zYjRlMmFjYzUwOWRhMTQ5ZjAxNTBhNDE0NTBmMmYifQ=="/>
  </w:docVars>
  <w:rsids>
    <w:rsidRoot w:val="00000000"/>
    <w:rsid w:val="0BA92DF2"/>
    <w:rsid w:val="0D6B526B"/>
    <w:rsid w:val="1C7B3D6F"/>
    <w:rsid w:val="39136DC3"/>
    <w:rsid w:val="51D157DF"/>
    <w:rsid w:val="66FB6056"/>
    <w:rsid w:val="69DA12FC"/>
    <w:rsid w:val="6C8824A5"/>
    <w:rsid w:val="780C5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1482</Words>
  <Characters>1701</Characters>
  <Lines>0</Lines>
  <Paragraphs>0</Paragraphs>
  <TotalTime>352</TotalTime>
  <ScaleCrop>false</ScaleCrop>
  <LinksUpToDate>false</LinksUpToDate>
  <CharactersWithSpaces>1741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2024-07-17T21:55:00Z</dcterms:created>
  <dc:creator>SQ20</dc:creator>
  <cp:lastModifiedBy></cp:lastModifiedBy>
  <dcterms:modified xsi:type="dcterms:W3CDTF">2024-07-18T08:54:41Z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68CE4E6C7A6A46C982D05F80B9163FF3_12</vt:lpwstr>
  </property>
</Properties>
</file>